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6690CA15" w:rsidR="00A174CC" w:rsidRPr="00900079" w:rsidRDefault="00900079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90007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2023.025D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5480D67F" w:rsidR="00A174CC" w:rsidRPr="000A146A" w:rsidRDefault="008815EE" w:rsidP="00900079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405B48" w:rsidRPr="0073333C">
              <w:rPr>
                <w:rFonts w:ascii="Arial" w:hAnsi="Arial" w:cs="Arial"/>
                <w:bCs/>
              </w:rPr>
              <w:t xml:space="preserve">Establishing </w:t>
            </w:r>
            <w:r w:rsidR="00405B48">
              <w:rPr>
                <w:rFonts w:ascii="Arial" w:hAnsi="Arial" w:cs="Arial"/>
                <w:bCs/>
              </w:rPr>
              <w:t xml:space="preserve">a new order </w:t>
            </w:r>
            <w:r w:rsidR="00405B48" w:rsidRPr="00405B48">
              <w:rPr>
                <w:rFonts w:ascii="Arial" w:hAnsi="Arial" w:cs="Arial"/>
                <w:bCs/>
                <w:i/>
                <w:iCs/>
              </w:rPr>
              <w:t>Saturnivirales</w:t>
            </w:r>
            <w:r w:rsidR="00405B48">
              <w:rPr>
                <w:rFonts w:ascii="Arial" w:hAnsi="Arial" w:cs="Arial"/>
                <w:bCs/>
              </w:rPr>
              <w:t>, two new families (</w:t>
            </w:r>
            <w:r w:rsidR="00405B48" w:rsidRPr="00405B48">
              <w:rPr>
                <w:rFonts w:ascii="Arial" w:hAnsi="Arial" w:cs="Arial"/>
                <w:bCs/>
                <w:i/>
                <w:iCs/>
              </w:rPr>
              <w:t xml:space="preserve">Kanorauviridae </w:t>
            </w:r>
            <w:r w:rsidR="00405B48" w:rsidRPr="00405B48">
              <w:rPr>
                <w:rFonts w:ascii="Arial" w:hAnsi="Arial" w:cs="Arial"/>
                <w:bCs/>
              </w:rPr>
              <w:t xml:space="preserve">and </w:t>
            </w:r>
            <w:r w:rsidR="00F7483D">
              <w:rPr>
                <w:rFonts w:ascii="Arial" w:hAnsi="Arial" w:cs="Arial"/>
                <w:bCs/>
                <w:i/>
                <w:iCs/>
              </w:rPr>
              <w:t>Mahapunaviridae</w:t>
            </w:r>
            <w:r w:rsidR="00405B48">
              <w:rPr>
                <w:rFonts w:ascii="Arial" w:hAnsi="Arial" w:cs="Arial"/>
                <w:bCs/>
              </w:rPr>
              <w:t xml:space="preserve">) and associated genera and species in the </w:t>
            </w:r>
            <w:r w:rsidR="00405B48" w:rsidRPr="00476D68">
              <w:rPr>
                <w:rFonts w:ascii="Arial" w:hAnsi="Arial" w:cs="Arial"/>
                <w:bCs/>
              </w:rPr>
              <w:t xml:space="preserve">class </w:t>
            </w:r>
            <w:r w:rsidR="00405B48" w:rsidRPr="00476D68">
              <w:rPr>
                <w:rFonts w:ascii="Arial" w:hAnsi="Arial" w:cs="Arial"/>
                <w:bCs/>
                <w:i/>
                <w:iCs/>
              </w:rPr>
              <w:t>Arfiviricetes</w:t>
            </w:r>
            <w:r w:rsidR="00405B48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405B48" w:rsidRPr="00476D68">
              <w:rPr>
                <w:rFonts w:ascii="Arial" w:hAnsi="Arial" w:cs="Arial"/>
                <w:bCs/>
              </w:rPr>
              <w:t>(</w:t>
            </w:r>
            <w:r w:rsidR="00405B48">
              <w:rPr>
                <w:rFonts w:ascii="Arial" w:hAnsi="Arial" w:cs="Arial"/>
                <w:bCs/>
              </w:rPr>
              <w:t>phylum</w:t>
            </w:r>
            <w:r w:rsidR="00405B48" w:rsidRPr="00476D68">
              <w:rPr>
                <w:rFonts w:ascii="Arial" w:hAnsi="Arial" w:cs="Arial"/>
                <w:bCs/>
              </w:rPr>
              <w:t xml:space="preserve"> </w:t>
            </w:r>
            <w:r w:rsidR="00405B48" w:rsidRPr="00E8149A">
              <w:rPr>
                <w:rFonts w:ascii="Arial" w:hAnsi="Arial" w:cs="Arial"/>
                <w:bCs/>
                <w:i/>
                <w:iCs/>
              </w:rPr>
              <w:t>Cressdnaviricota</w:t>
            </w:r>
            <w:r w:rsidR="00405B48">
              <w:rPr>
                <w:rFonts w:ascii="Arial" w:hAnsi="Arial" w:cs="Arial"/>
                <w:bCs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900079">
        <w:tc>
          <w:tcPr>
            <w:tcW w:w="4368" w:type="dxa"/>
            <w:shd w:val="clear" w:color="auto" w:fill="auto"/>
          </w:tcPr>
          <w:p w14:paraId="0C4BFEAB" w14:textId="49D6AB18" w:rsidR="00A174CC" w:rsidRDefault="00405B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Krupovic M, Hopkins A, Lund MC, Kraberger S, Varsani A</w:t>
            </w: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450C50CC" w:rsidR="00A174CC" w:rsidRDefault="00405B48">
            <w:pPr>
              <w:rPr>
                <w:rFonts w:ascii="Arial" w:hAnsi="Arial" w:cs="Arial"/>
                <w:sz w:val="22"/>
                <w:szCs w:val="22"/>
              </w:rPr>
            </w:pPr>
            <w:r w:rsidRPr="00405B48">
              <w:rPr>
                <w:rFonts w:ascii="Arial" w:hAnsi="Arial" w:cs="Arial"/>
                <w:sz w:val="22"/>
                <w:szCs w:val="22"/>
              </w:rPr>
              <w:t>mart.krupovic@pasteur.fr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504721">
              <w:rPr>
                <w:rFonts w:ascii="Arial" w:hAnsi="Arial" w:cs="Arial"/>
                <w:sz w:val="22"/>
                <w:szCs w:val="22"/>
              </w:rPr>
              <w:t>adhopki1@asu.edu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576546">
              <w:rPr>
                <w:rFonts w:ascii="Arial" w:hAnsi="Arial" w:cs="Arial"/>
                <w:sz w:val="22"/>
                <w:szCs w:val="22"/>
              </w:rPr>
              <w:t>mclund2@asu.edu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405B48">
              <w:rPr>
                <w:rFonts w:ascii="Arial" w:hAnsi="Arial" w:cs="Arial"/>
                <w:sz w:val="22"/>
                <w:szCs w:val="22"/>
              </w:rPr>
              <w:t>Simona.kraberger@asu.edu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504721">
              <w:rPr>
                <w:rFonts w:ascii="Arial" w:hAnsi="Arial" w:cs="Arial"/>
                <w:sz w:val="22"/>
                <w:szCs w:val="22"/>
              </w:rPr>
              <w:t>Arvind.varsani@asu.edu</w:t>
            </w:r>
          </w:p>
        </w:tc>
      </w:tr>
    </w:tbl>
    <w:p w14:paraId="66BE9775" w14:textId="689ECBD7" w:rsidR="00A174CC" w:rsidRPr="00900079" w:rsidRDefault="008815EE" w:rsidP="00900079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669D4353" w14:textId="5502BD65" w:rsidR="00405B48" w:rsidRPr="00132855" w:rsidRDefault="00405B48" w:rsidP="00405B48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E6A8A">
              <w:rPr>
                <w:rFonts w:ascii="Arial" w:hAnsi="Arial" w:cs="Arial"/>
                <w:sz w:val="22"/>
                <w:szCs w:val="22"/>
                <w:lang w:val="fr-FR"/>
              </w:rPr>
              <w:t>Institut Pasteur, Université Paris Cité, Archaeal Virology Unit, 25 rue du Dr Roux, 75015 Paris, France [MK]</w:t>
            </w:r>
          </w:p>
          <w:p w14:paraId="00A87EA9" w14:textId="0E38158E" w:rsidR="00405B48" w:rsidRDefault="00405B48" w:rsidP="00405B48">
            <w:pPr>
              <w:rPr>
                <w:rFonts w:ascii="Arial" w:hAnsi="Arial" w:cs="Arial"/>
                <w:sz w:val="22"/>
                <w:szCs w:val="22"/>
              </w:rPr>
            </w:pPr>
            <w:r w:rsidRPr="009B64F2">
              <w:rPr>
                <w:rFonts w:ascii="Arial" w:hAnsi="Arial" w:cs="Arial"/>
                <w:sz w:val="22"/>
                <w:szCs w:val="22"/>
              </w:rPr>
              <w:t>The Biodesign Center for Fundamental and Applied Microbiomics, Center for Evolution and Medicine, School of Life sciences, Arizona State University, Tempe, AZ 85287-5001, USA</w:t>
            </w:r>
            <w:r>
              <w:rPr>
                <w:rFonts w:ascii="Arial" w:hAnsi="Arial" w:cs="Arial"/>
                <w:sz w:val="22"/>
                <w:szCs w:val="22"/>
              </w:rPr>
              <w:t xml:space="preserve"> [AH, MCL, SK, AV]</w:t>
            </w: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101B5F20" w14:textId="77777777" w:rsidR="00405B48" w:rsidRDefault="00405B48" w:rsidP="00405B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Arvind Varsani</w:t>
            </w:r>
          </w:p>
          <w:p w14:paraId="09C17DB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9C33E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9C33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9C33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9C33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9C33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9C33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9C33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9C33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9C33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9C33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1E379009" w:rsidR="00A174CC" w:rsidRPr="000A146A" w:rsidRDefault="00405B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51B8EF87" w:rsidR="00A174CC" w:rsidRDefault="002D60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July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3C483915" w:rsidR="00A174CC" w:rsidRDefault="002D60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Oct 2023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7707711D" w14:textId="0864BFB0" w:rsidR="00A174CC" w:rsidRDefault="0065408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proposal was deemed acceptable in the form presented at the EC meeting.</w:t>
            </w: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5CE5A535" w:rsidR="00A174CC" w:rsidRDefault="00405B48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405B48">
              <w:rPr>
                <w:rFonts w:ascii="Arial" w:hAnsi="Arial" w:cs="Arial"/>
                <w:bCs/>
                <w:sz w:val="22"/>
                <w:szCs w:val="22"/>
              </w:rPr>
              <w:t>2023.025</w:t>
            </w:r>
            <w:r w:rsidR="00900079">
              <w:rPr>
                <w:rFonts w:ascii="Arial" w:hAnsi="Arial" w:cs="Arial"/>
                <w:bCs/>
                <w:sz w:val="22"/>
                <w:szCs w:val="22"/>
              </w:rPr>
              <w:t>D.</w:t>
            </w:r>
            <w:r w:rsidRPr="00405B48">
              <w:rPr>
                <w:rFonts w:ascii="Arial" w:hAnsi="Arial" w:cs="Arial"/>
                <w:bCs/>
                <w:sz w:val="22"/>
                <w:szCs w:val="22"/>
              </w:rPr>
              <w:t>N.v</w:t>
            </w:r>
            <w:r w:rsidR="002D60AE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405B48">
              <w:rPr>
                <w:rFonts w:ascii="Arial" w:hAnsi="Arial" w:cs="Arial"/>
                <w:bCs/>
                <w:sz w:val="22"/>
                <w:szCs w:val="22"/>
              </w:rPr>
              <w:t>.Saturnivirales_1n</w:t>
            </w:r>
            <w:r w:rsidR="00900079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Pr="00405B48">
              <w:rPr>
                <w:rFonts w:ascii="Arial" w:hAnsi="Arial" w:cs="Arial"/>
                <w:bCs/>
                <w:sz w:val="22"/>
                <w:szCs w:val="22"/>
              </w:rPr>
              <w:t>_2nf_35ng_</w:t>
            </w:r>
            <w:r w:rsidR="004851FC" w:rsidRPr="00405B48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4851FC">
              <w:rPr>
                <w:rFonts w:ascii="Arial" w:hAnsi="Arial" w:cs="Arial"/>
                <w:bCs/>
                <w:sz w:val="22"/>
                <w:szCs w:val="22"/>
              </w:rPr>
              <w:t>20</w:t>
            </w:r>
            <w:r w:rsidR="004851FC" w:rsidRPr="00405B48">
              <w:rPr>
                <w:rFonts w:ascii="Arial" w:hAnsi="Arial" w:cs="Arial"/>
                <w:bCs/>
                <w:sz w:val="22"/>
                <w:szCs w:val="22"/>
              </w:rPr>
              <w:t>nsp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5F206039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5B0E76C6" w14:textId="2F2EB2E6" w:rsidR="00405B48" w:rsidRPr="00405B48" w:rsidRDefault="00405B48" w:rsidP="00405B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384E">
              <w:rPr>
                <w:rFonts w:ascii="Arial" w:hAnsi="Arial" w:cs="Arial"/>
                <w:bCs/>
                <w:sz w:val="22"/>
                <w:szCs w:val="22"/>
              </w:rPr>
              <w:t>We propose to establish the order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405B4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Saturnivirales</w:t>
            </w:r>
            <w:r w:rsidRPr="00F7384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 xml:space="preserve">in the class </w:t>
            </w:r>
            <w:r w:rsidRPr="00F7384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Arfiviricetes 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 xml:space="preserve">(phylum </w:t>
            </w:r>
            <w:r w:rsidRPr="00F7384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Cressdnaviricota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, which includes the families </w:t>
            </w:r>
            <w:r w:rsidRPr="00405B4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Kanorauviridae</w:t>
            </w:r>
            <w:r w:rsidRPr="00405B48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="00F7483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Mahapunavirida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 the family </w:t>
            </w:r>
            <w:r w:rsidRPr="00405B4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Kanorauviridae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we </w:t>
            </w:r>
            <w:r w:rsidR="004851FC">
              <w:rPr>
                <w:rFonts w:ascii="Arial" w:hAnsi="Arial" w:cs="Arial"/>
                <w:bCs/>
                <w:sz w:val="22"/>
                <w:szCs w:val="22"/>
              </w:rPr>
              <w:t xml:space="preserve">propose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24 genera and </w:t>
            </w:r>
            <w:r w:rsidR="004851FC">
              <w:rPr>
                <w:rFonts w:ascii="Arial" w:hAnsi="Arial" w:cs="Arial"/>
                <w:bCs/>
                <w:sz w:val="22"/>
                <w:szCs w:val="22"/>
              </w:rPr>
              <w:t xml:space="preserve">89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species</w:t>
            </w:r>
            <w:r w:rsidR="004851FC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where</w:t>
            </w:r>
            <w:r w:rsidR="00D7187D">
              <w:rPr>
                <w:rFonts w:ascii="Arial" w:hAnsi="Arial" w:cs="Arial"/>
                <w:bCs/>
                <w:sz w:val="22"/>
                <w:szCs w:val="22"/>
              </w:rPr>
              <w:t>as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 </w:t>
            </w:r>
            <w:r w:rsidR="00F7483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Mahapunaviridae</w:t>
            </w:r>
            <w:r w:rsidR="00D7187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we </w:t>
            </w:r>
            <w:r w:rsidR="004851FC">
              <w:rPr>
                <w:rFonts w:ascii="Arial" w:hAnsi="Arial" w:cs="Arial"/>
                <w:bCs/>
                <w:sz w:val="22"/>
                <w:szCs w:val="22"/>
              </w:rPr>
              <w:t>propose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11 genera and 31 species.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781843A5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0B192F4E" w14:textId="70CC3915" w:rsidR="00405B48" w:rsidRDefault="00405B48" w:rsidP="00405B4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F7384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We propose establish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ing a new</w:t>
                  </w:r>
                  <w:r w:rsidRPr="00F7384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order</w:t>
                  </w:r>
                  <w:r w:rsidR="00596FE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405B48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Saturnivirales</w:t>
                  </w:r>
                  <w:r w:rsidR="00596FE7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,</w:t>
                  </w:r>
                  <w:r w:rsidRPr="00F7384E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F7384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in the class </w:t>
                  </w:r>
                  <w:r w:rsidRPr="00F7384E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Arfiviricetes </w:t>
                  </w:r>
                  <w:r w:rsidRPr="00F7384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(phylum </w:t>
                  </w:r>
                  <w:r w:rsidRPr="00F7384E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Cressdnaviricota</w:t>
                  </w:r>
                  <w:r w:rsidRPr="00F7384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</w:t>
                  </w:r>
                  <w:r w:rsidR="00596FE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</w:p>
                <w:p w14:paraId="7D88BCFE" w14:textId="77777777" w:rsidR="00596FE7" w:rsidRDefault="00596FE7" w:rsidP="00405B4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336EA9B2" w14:textId="42D53821" w:rsidR="00596FE7" w:rsidRDefault="00596FE7" w:rsidP="00405B4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order </w:t>
                  </w:r>
                  <w:r w:rsidRPr="00405B48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Saturnivirales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name</w:t>
                  </w:r>
                  <w:r w:rsidR="009C33E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d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596FE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after planet Saturn, which is also known as the Ring</w:t>
                  </w:r>
                  <w:r w:rsidR="009C33E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ed</w:t>
                  </w:r>
                  <w:r w:rsidRPr="00596FE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9C33E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</w:t>
                  </w:r>
                  <w:r w:rsidRPr="00596FE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lanet due to its </w:t>
                  </w:r>
                  <w:r w:rsidR="009C33E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pronounced and </w:t>
                  </w:r>
                  <w:r w:rsidRPr="00596FE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complex ring system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74047C8B" w14:textId="77777777" w:rsidR="00596FE7" w:rsidRDefault="00596FE7" w:rsidP="00405B4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3873D2C0" w14:textId="210D3F8D" w:rsidR="00F7483D" w:rsidRDefault="00596FE7" w:rsidP="00F7483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family name </w:t>
                  </w:r>
                  <w:r w:rsidRPr="00405B48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Kanorauviridae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derived from </w:t>
                  </w:r>
                  <w:r w:rsidR="00F7483D" w:rsidRPr="00F7483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Kanorau</w:t>
                  </w:r>
                  <w:r w:rsidR="00F7483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meaning to be diverse in </w:t>
                  </w:r>
                  <w:r w:rsidR="00F7483D" w:rsidRPr="00F7483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Māori</w:t>
                  </w:r>
                  <w:r w:rsidR="00E8552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08B7F8F3" w14:textId="144BCF4E" w:rsidR="00F7483D" w:rsidRDefault="00F7483D" w:rsidP="00F7483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In </w:t>
                  </w:r>
                  <w:r w:rsidR="0031676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this family</w:t>
                  </w:r>
                  <w:r w:rsidR="00E8552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we establish 24 genera and 80 species.</w:t>
                  </w:r>
                </w:p>
                <w:p w14:paraId="679EDD53" w14:textId="14D62BB7" w:rsidR="00596FE7" w:rsidRDefault="00596FE7" w:rsidP="00405B4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2AEBC606" w14:textId="3F35FCD2" w:rsidR="00596FE7" w:rsidRPr="00405B48" w:rsidRDefault="00596FE7" w:rsidP="00596FE7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family name </w:t>
                  </w:r>
                  <w:r w:rsidR="00F7483D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Mahapunaviridae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is derived from </w:t>
                  </w:r>
                  <w:r w:rsidR="00F7483D" w:rsidRPr="00F7483D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maha</w:t>
                  </w:r>
                  <w:r w:rsidR="00F7483D" w:rsidRPr="00F7483D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F7483D" w:rsidRPr="00F7483D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puna</w:t>
                  </w:r>
                  <w:r w:rsidR="00F7483D" w:rsidRPr="00F7483D">
                    <w:rPr>
                      <w:rFonts w:ascii="Arial" w:hAnsi="Arial" w:cs="Arial"/>
                      <w:bCs/>
                      <w:sz w:val="22"/>
                      <w:szCs w:val="22"/>
                      <w:u w:val="single"/>
                    </w:rPr>
                    <w:t xml:space="preserve"> </w:t>
                  </w:r>
                  <w:r w:rsidR="00F7483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meaning many sources in </w:t>
                  </w:r>
                  <w:r w:rsidR="00F7483D" w:rsidRPr="00F7483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Māori</w:t>
                  </w:r>
                  <w:r w:rsidR="00F7483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 In this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family</w:t>
                  </w:r>
                  <w:r w:rsidR="00E8552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we establish 11 genera and 31 species.</w:t>
                  </w:r>
                </w:p>
                <w:p w14:paraId="57842E08" w14:textId="32188F4D" w:rsidR="00596FE7" w:rsidRDefault="00596FE7" w:rsidP="00405B4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3A20F677" w14:textId="77777777" w:rsidR="00316764" w:rsidRPr="003C7BCB" w:rsidRDefault="00316764" w:rsidP="00316764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Genus and species demarcation</w:t>
                  </w:r>
                </w:p>
                <w:p w14:paraId="1D9C129E" w14:textId="77777777" w:rsidR="00316764" w:rsidRPr="005411BD" w:rsidRDefault="00316764" w:rsidP="00316764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0782F3A5" w14:textId="7416C956" w:rsidR="00316764" w:rsidRPr="003C7BCB" w:rsidRDefault="00316764" w:rsidP="0031676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We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undertook 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comparative genomics and phylogenetic analyses of the Rep proteins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of members of this group 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>to determine the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ir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 relationships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Genera were delineated based on phylogenetic analyses coupled with pairwise identities and also the genome organization relative to the </w:t>
                  </w:r>
                  <w:r w:rsidRPr="003C7BC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rep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 open reading frame (Figures 2 -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). </w:t>
                  </w:r>
                </w:p>
                <w:p w14:paraId="45C9B5EA" w14:textId="77777777" w:rsidR="00316764" w:rsidRDefault="00316764" w:rsidP="0031676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654BBF4" w14:textId="4344376F" w:rsidR="00316764" w:rsidRPr="003C7BCB" w:rsidRDefault="00316764" w:rsidP="0031676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>For species demarcation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 we used a 78% pairwise nucleotide genome-wide sequence identity which is similar to that used </w:t>
                  </w:r>
                  <w:r w:rsidR="0082249F">
                    <w:rPr>
                      <w:rFonts w:ascii="Arial" w:hAnsi="Arial" w:cs="Arial"/>
                      <w:sz w:val="22"/>
                      <w:szCs w:val="22"/>
                    </w:rPr>
                    <w:t xml:space="preserve">for 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>other cressdnaviruses [</w:t>
                  </w:r>
                  <w:r w:rsidR="001C014A">
                    <w:rPr>
                      <w:rFonts w:ascii="Arial" w:hAnsi="Arial" w:cs="Arial"/>
                      <w:sz w:val="22"/>
                      <w:szCs w:val="22"/>
                    </w:rPr>
                    <w:t>1-3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]. </w:t>
                  </w:r>
                </w:p>
                <w:p w14:paraId="6FC5CBA8" w14:textId="77777777" w:rsidR="00405B48" w:rsidRDefault="00405B48" w:rsidP="00405B4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0996D0EA" w14:textId="37F42CC4" w:rsidR="00437970" w:rsidRPr="00316764" w:rsidRDefault="00316764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316764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Genera for </w:t>
                  </w:r>
                  <w:r w:rsidRPr="00316764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Kanorauviridae</w:t>
                  </w:r>
                </w:p>
                <w:p w14:paraId="225141CC" w14:textId="7D2D8A7F" w:rsidR="00437970" w:rsidRDefault="0031676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 of genus names</w:t>
                  </w:r>
                </w:p>
                <w:p w14:paraId="666521BA" w14:textId="7C83E041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Sakkuthvirus: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Sak′kuth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, a synonym of the star-god Saturn</w:t>
                  </w:r>
                </w:p>
                <w:p w14:paraId="50CBDB0C" w14:textId="6A3F0F5A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Kaiwanvirus: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Kai′wan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, a synonym of the star-god Saturn</w:t>
                  </w:r>
                </w:p>
                <w:p w14:paraId="379F4C94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Kajamanuvirus: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Kajamānu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, the ancient Mesopotamian name for the planet Saturn</w:t>
                  </w:r>
                </w:p>
                <w:p w14:paraId="75498ED9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Sagusvirus: named after Lubat-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saguš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, the ancient Mesopotamian name for the planet Saturn</w:t>
                  </w:r>
                </w:p>
                <w:p w14:paraId="21FA06CE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Shabtayvirus: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Shabtay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, the current Hebrew name of Saturn</w:t>
                  </w:r>
                </w:p>
                <w:p w14:paraId="0FE3DCF0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Chiunvirus: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Chiun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, a name used in the Bible (Amos 5:26) to refer to Saturn</w:t>
                  </w:r>
                </w:p>
                <w:p w14:paraId="339F9D55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Doseivirus: named after </w:t>
                  </w:r>
                  <w:r w:rsidRPr="00975A89">
                    <w:rPr>
                      <w:rFonts w:ascii="MS Gothic" w:eastAsia="MS Gothic" w:hAnsi="MS Gothic" w:cs="MS Gothic" w:hint="eastAsia"/>
                      <w:i/>
                      <w:iCs/>
                      <w:sz w:val="22"/>
                      <w:szCs w:val="22"/>
                    </w:rPr>
                    <w:t>土星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(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Dosei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), meaning Saturn in Japanese</w:t>
                  </w:r>
                </w:p>
                <w:p w14:paraId="0D639DEC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Shanivirus: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Shani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(Sanskrit: </w:t>
                  </w:r>
                  <w:r w:rsidRPr="00975A89">
                    <w:rPr>
                      <w:rFonts w:ascii="Nirmala UI" w:hAnsi="Nirmala UI" w:cs="Nirmala UI"/>
                      <w:i/>
                      <w:iCs/>
                      <w:sz w:val="22"/>
                      <w:szCs w:val="22"/>
                    </w:rPr>
                    <w:t>शनि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, Śani), the divine personification of the planet Saturn in Hinduism</w:t>
                  </w:r>
                </w:p>
                <w:p w14:paraId="41AE2A9F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Phainonvirus: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Phainon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(Φαίνων) for Saturn in ancient Greek</w:t>
                  </w:r>
                </w:p>
                <w:p w14:paraId="51A5DEF7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lastRenderedPageBreak/>
                    <w:t xml:space="preserve">Sickelvirus: named after </w:t>
                  </w:r>
                  <w:r w:rsidRPr="00161D65">
                    <w:rPr>
                      <w:rFonts w:ascii="Arial" w:hAnsi="Arial" w:cs="Arial"/>
                      <w:sz w:val="22"/>
                      <w:szCs w:val="22"/>
                    </w:rPr>
                    <w:t>sickel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, a symbol of Saturn, as Saturn was the god of seed-sowing and also of time.</w:t>
                  </w:r>
                </w:p>
                <w:p w14:paraId="63679553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Scythevirus: named after </w:t>
                  </w:r>
                  <w:r w:rsidRPr="00161D65">
                    <w:rPr>
                      <w:rFonts w:ascii="Arial" w:hAnsi="Arial" w:cs="Arial"/>
                      <w:sz w:val="22"/>
                      <w:szCs w:val="22"/>
                    </w:rPr>
                    <w:t>scythe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, a symbol of Saturn, as Saturn was the god of seed-sowing and also of time.</w:t>
                  </w:r>
                </w:p>
                <w:p w14:paraId="17D88B10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Ninurtavirus: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Ninurta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, Sumerian and Babylonian name for the planet Saturn</w:t>
                  </w:r>
                </w:p>
                <w:p w14:paraId="695BAC97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Sanivirus: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Sani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, Sanskrit name for the planet Saturn</w:t>
                  </w:r>
                </w:p>
                <w:p w14:paraId="7CF91D81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Saothovirus: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Sao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Tho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, Vietnamese name for Saturn</w:t>
                  </w:r>
                </w:p>
                <w:p w14:paraId="7BEDD957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Chinseivirus: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Chinsei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, an older Japanese name for Saturn</w:t>
                  </w:r>
                </w:p>
                <w:p w14:paraId="6EB7EBFE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Sanchirviurs: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sanchir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garig, Mongolian name for saturn</w:t>
                  </w:r>
                </w:p>
                <w:p w14:paraId="20E56630" w14:textId="77777777" w:rsidR="00975A89" w:rsidRPr="00864A8A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864A8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Kronovirus: named after </w:t>
                  </w:r>
                  <w:r w:rsidRPr="00864A8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Kronos</w:t>
                  </w:r>
                  <w:r w:rsidRPr="00864A8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, equivalent of Saturn in Greek mythology</w:t>
                  </w:r>
                </w:p>
                <w:p w14:paraId="1B8DFD1B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Zohali: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Zohali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for Saturn in Swahili </w:t>
                  </w:r>
                </w:p>
                <w:p w14:paraId="3133BB18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Raagevirus: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Raage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for Saturn in Somali</w:t>
                  </w:r>
                </w:p>
                <w:p w14:paraId="289D49BB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Seetinvirus: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Séeti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n for Saturn in Navajo </w:t>
                  </w:r>
                </w:p>
                <w:p w14:paraId="352265BF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Savurvirus: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savur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for Saturn in Kashmiri (Arabic script)</w:t>
                  </w:r>
                </w:p>
                <w:p w14:paraId="03A62FED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Tuxingvirus: named after </w:t>
                  </w:r>
                  <w:r w:rsidRPr="00975A89">
                    <w:rPr>
                      <w:rFonts w:ascii="MS Gothic" w:eastAsia="MS Gothic" w:hAnsi="MS Gothic" w:cs="MS Gothic" w:hint="eastAsia"/>
                      <w:i/>
                      <w:iCs/>
                      <w:sz w:val="22"/>
                      <w:szCs w:val="22"/>
                    </w:rPr>
                    <w:t>土星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(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Tǔxīng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) for Saturn in Chinese (Traditional and Simplified)</w:t>
                  </w:r>
                </w:p>
                <w:p w14:paraId="19893AEB" w14:textId="77777777" w:rsidR="00975A89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Sadornvirus: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Sadorn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for Saturn in Breton</w:t>
                  </w:r>
                </w:p>
                <w:p w14:paraId="204CCD09" w14:textId="40A5F61B" w:rsidR="00316764" w:rsidRPr="00975A89" w:rsidRDefault="00975A89" w:rsidP="00975A89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Zuhalvirus: named after </w:t>
                  </w:r>
                  <w:r w:rsidRPr="00161D6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zuḥal</w:t>
                  </w:r>
                  <w:r w:rsidRPr="00975A8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for Saturn in Arabic</w:t>
                  </w:r>
                </w:p>
                <w:p w14:paraId="2CE05F8D" w14:textId="77777777" w:rsidR="00975A89" w:rsidRPr="005B1649" w:rsidRDefault="00975A8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F2473DB" w14:textId="5E3C7D80" w:rsidR="00A174CC" w:rsidRPr="005B1649" w:rsidRDefault="005C45B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 of species epithets</w:t>
                  </w:r>
                </w:p>
                <w:p w14:paraId="347D90D2" w14:textId="77777777" w:rsidR="00A174CC" w:rsidRPr="009A047A" w:rsidRDefault="00A174CC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</w:p>
                <w:p w14:paraId="0BBE4C07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acrenis: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A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mphibola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cren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ata</w:t>
                  </w:r>
                </w:p>
                <w:p w14:paraId="1E776C81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airbis: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airb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orne particulate matter</w:t>
                  </w:r>
                </w:p>
                <w:p w14:paraId="668A6109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auroris: Phoenicurus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 xml:space="preserve"> auror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eus</w:t>
                  </w:r>
                </w:p>
                <w:p w14:paraId="65B97DBE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batchis: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bat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ch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ina</w:t>
                  </w:r>
                </w:p>
                <w:p w14:paraId="1819DC4F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bortici: air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bor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ne par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tic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ulate matter</w:t>
                  </w:r>
                </w:p>
                <w:p w14:paraId="332586F6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bowris: Rain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bow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Sp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ri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ng</w:t>
                  </w:r>
                </w:p>
                <w:p w14:paraId="41B7510D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brolerae: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Br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assica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olera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cea var. gongylodes</w:t>
                  </w:r>
                </w:p>
                <w:p w14:paraId="30AD36B7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chesapis: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Chesap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eake Bay</w:t>
                  </w:r>
                </w:p>
                <w:p w14:paraId="0018DFE7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crassaminis: after crassaminis, Latin for sediment, source of origin</w:t>
                  </w:r>
                </w:p>
                <w:p w14:paraId="55525717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crownis: red-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crown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ed crane</w:t>
                  </w:r>
                </w:p>
                <w:p w14:paraId="52E3F3B5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cruti: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cru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cian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ti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ssue</w:t>
                  </w:r>
                </w:p>
                <w:p w14:paraId="0E0952E1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cryonitae: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Cryo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co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nit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 holes</w:t>
                  </w:r>
                </w:p>
                <w:p w14:paraId="16BD3957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culiziae: Mus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culi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um novae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z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eland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iae</w:t>
                  </w:r>
                </w:p>
                <w:p w14:paraId="744D6989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dianchis: Freshwater lake (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Dianchi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) sample</w:t>
                  </w:r>
                </w:p>
                <w:p w14:paraId="58D6B00B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duliaris: Procor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dulia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grayi</w:t>
                  </w:r>
                </w:p>
                <w:p w14:paraId="3F2C78D4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floridaense: reclaimed water; USA: Southwest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Florida</w:t>
                  </w:r>
                </w:p>
                <w:p w14:paraId="282426E6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gruidis: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Gruid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ae</w:t>
                  </w:r>
                </w:p>
                <w:p w14:paraId="0DF4FCC8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grujae: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Gru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ja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ponensis</w:t>
                  </w:r>
                </w:p>
                <w:p w14:paraId="0A92331E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hydris: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Hydr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ochoerus hydrochaeris</w:t>
                  </w:r>
                </w:p>
                <w:p w14:paraId="25BFAAB1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jaringis: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Ja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ckson Sp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ring</w:t>
                  </w:r>
                </w:p>
                <w:p w14:paraId="450402E5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lawatis: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La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ke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wat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er sample</w:t>
                  </w:r>
                </w:p>
                <w:p w14:paraId="45EFE6AE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libraris: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librar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y preparation reagents</w:t>
                  </w:r>
                </w:p>
                <w:p w14:paraId="1F7172BC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lophus: Rhino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lophus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hipposideros</w:t>
                  </w:r>
                </w:p>
                <w:p w14:paraId="5E4B61C0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manatis: Manatee Spring</w:t>
                  </w:r>
                </w:p>
                <w:p w14:paraId="0CF1D938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maramis: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Ma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reca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am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ericana</w:t>
                  </w:r>
                </w:p>
                <w:p w14:paraId="35270459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maringis: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Ma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natee Sp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ring</w:t>
                  </w:r>
                </w:p>
                <w:p w14:paraId="34DE9D5B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melani: Ailuropoda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melan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oleuca</w:t>
                  </w:r>
                </w:p>
                <w:p w14:paraId="5B47696C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mintis: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min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now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tis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sue</w:t>
                  </w:r>
                </w:p>
                <w:p w14:paraId="5DA44B5E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monetis: Palae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monet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es kadiakensis</w:t>
                  </w:r>
                </w:p>
                <w:p w14:paraId="02EC4E03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moutis: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mou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se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tis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sue</w:t>
                  </w:r>
                </w:p>
                <w:p w14:paraId="3E797C0B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muliumi: Austrosi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mulium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australense</w:t>
                  </w:r>
                </w:p>
                <w:p w14:paraId="55987941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musmis: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Mus m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usculus</w:t>
                  </w:r>
                </w:p>
                <w:p w14:paraId="5570997D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lastRenderedPageBreak/>
                    <w:t>napperis: red s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napper</w:t>
                  </w:r>
                </w:p>
                <w:p w14:paraId="5BBD394F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natringis: Ma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nat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ee Sp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ring</w:t>
                  </w:r>
                </w:p>
                <w:p w14:paraId="054C70EE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neozealandicus: water sample from New Zealand</w:t>
                  </w:r>
                </w:p>
                <w:p w14:paraId="60951D25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oceanis: ocean water</w:t>
                  </w:r>
                </w:p>
                <w:p w14:paraId="538C079B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particulae: airborne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 xml:space="preserve"> particula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te matter</w:t>
                  </w:r>
                </w:p>
                <w:p w14:paraId="3E0CA61E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partimae: airborne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parti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culate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ma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tter</w:t>
                  </w:r>
                </w:p>
                <w:p w14:paraId="064D9A74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pintis: minnow (known as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pin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keens in Ireland)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tis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sue</w:t>
                  </w:r>
                </w:p>
                <w:p w14:paraId="6A2B078A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pintis: sediment: </w:t>
                  </w:r>
                </w:p>
                <w:p w14:paraId="0FCD2A34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pondae: sewage oxidation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pon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d</w:t>
                  </w:r>
                </w:p>
                <w:p w14:paraId="4CD8C40A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procoris: Procordulia grayi</w:t>
                  </w:r>
                </w:p>
                <w:p w14:paraId="32E5817C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raringis: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Ra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inbow Sp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ring</w:t>
                  </w:r>
                </w:p>
                <w:p w14:paraId="29A54153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rhiphus: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Rhi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nolo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phus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 hipposideros</w:t>
                  </w:r>
                </w:p>
                <w:p w14:paraId="43C7C75F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sainlis: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Sa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anich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Inl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et, British Columbia, Canada</w:t>
                  </w:r>
                </w:p>
                <w:p w14:paraId="62386685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sewoxi: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sew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age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oxi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dation pond</w:t>
                  </w:r>
                </w:p>
                <w:p w14:paraId="28C1E272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suspensae: Forsythia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suspensa</w:t>
                  </w:r>
                </w:p>
                <w:p w14:paraId="3118F8FF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tersae: Lake wa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ter sa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mple</w:t>
                  </w:r>
                </w:p>
                <w:p w14:paraId="2615105A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wagopi: se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wag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e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o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xidation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p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ond</w:t>
                  </w:r>
                </w:p>
                <w:p w14:paraId="11210BA3" w14:textId="77777777" w:rsidR="009A047A" w:rsidRPr="009A047A" w:rsidRDefault="009A047A" w:rsidP="009A047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waseris: 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was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tewat</w:t>
                  </w:r>
                  <w:r w:rsidRPr="009A047A"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er</w:t>
                  </w:r>
                </w:p>
                <w:p w14:paraId="0BC877D7" w14:textId="77777777" w:rsidR="005C45BB" w:rsidRDefault="005C45B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8483F3D" w14:textId="6256BE57" w:rsidR="005C45BB" w:rsidRPr="005C45BB" w:rsidRDefault="005C45BB" w:rsidP="005C45BB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5C45BB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Genera for </w:t>
                  </w:r>
                  <w:r w:rsidRPr="005C45BB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Mahapunaviridae</w:t>
                  </w:r>
                </w:p>
                <w:p w14:paraId="66AEF65A" w14:textId="77777777" w:rsidR="005C45BB" w:rsidRDefault="005C45BB" w:rsidP="005C45BB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 of genus names</w:t>
                  </w:r>
                </w:p>
                <w:p w14:paraId="3D509FFE" w14:textId="77777777" w:rsidR="00734DAE" w:rsidRDefault="00734DAE" w:rsidP="005C45BB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47F22910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Acamarivirus: </w:t>
                  </w:r>
                  <w:r w:rsidRPr="00DA4348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Acamar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star in the Eridanus constellation</w:t>
                  </w:r>
                </w:p>
                <w:p w14:paraId="301E1FB5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Cursavirus: </w:t>
                  </w:r>
                  <w:r w:rsidRPr="00DA4348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Cursa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second-brightest star in the Eridanus constellation</w:t>
                  </w:r>
                </w:p>
                <w:p w14:paraId="0EB334E1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Fuluvirus: </w:t>
                  </w:r>
                  <w:r w:rsidRPr="00DA4348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Fulu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variable star in the Cassiopeia constellation</w:t>
                  </w:r>
                </w:p>
                <w:p w14:paraId="0C005237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Elnathivirus: </w:t>
                  </w:r>
                  <w:r w:rsidRPr="00DA4348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Elnath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second-brightest star in the Taurus constellation</w:t>
                  </w:r>
                </w:p>
                <w:p w14:paraId="035EBD7C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Enifivirus: </w:t>
                  </w:r>
                  <w:r w:rsidRPr="00DA4348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 xml:space="preserve">Enif 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- brightest star in the Pegasus constellation</w:t>
                  </w:r>
                </w:p>
                <w:p w14:paraId="6497E5AF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Garivirus: </w:t>
                  </w:r>
                  <w:r w:rsidRPr="00DA4348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 xml:space="preserve">Gar 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- red dwarf star in the Virgo constellation</w:t>
                  </w:r>
                </w:p>
                <w:p w14:paraId="325347C9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Amalthevirus: </w:t>
                  </w:r>
                  <w:r w:rsidRPr="00DA4348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Amalthe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 gossamer ring - one of the outer rings of Jupiter</w:t>
                  </w:r>
                </w:p>
                <w:p w14:paraId="3FF5C25C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Thebevirus: </w:t>
                  </w:r>
                  <w:r w:rsidRPr="00DA4348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Thebe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gossamer ring - one of the outer rings of Jupiter</w:t>
                  </w:r>
                </w:p>
                <w:p w14:paraId="522E232E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Himalivirus: </w:t>
                  </w:r>
                  <w:r w:rsidRPr="00DA4348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Himali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 ring - recently formed ring of Jupiter</w:t>
                  </w:r>
                </w:p>
                <w:p w14:paraId="4F087ACB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Janusivirus: </w:t>
                  </w:r>
                  <w:r w:rsidRPr="00DA4348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Janus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ring - one of the outer rings of Saturn</w:t>
                  </w:r>
                </w:p>
                <w:p w14:paraId="612DC9D0" w14:textId="135BAAD8" w:rsidR="005C45BB" w:rsidRPr="00734DAE" w:rsidRDefault="00734DAE" w:rsidP="00734DAE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Anthevirus: </w:t>
                  </w:r>
                  <w:r w:rsidRPr="00DA4348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Anthe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Ring Arc - a faint ring arc detected around Saturn</w:t>
                  </w:r>
                </w:p>
                <w:p w14:paraId="63429D8C" w14:textId="77777777" w:rsidR="00734DAE" w:rsidRPr="005B1649" w:rsidRDefault="00734DAE" w:rsidP="00734DA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4A418B7" w14:textId="77777777" w:rsidR="005C45BB" w:rsidRPr="005B1649" w:rsidRDefault="005C45BB" w:rsidP="005C45B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 of species epithets</w:t>
                  </w:r>
                </w:p>
                <w:p w14:paraId="5037EB0D" w14:textId="77777777" w:rsidR="00734DAE" w:rsidRPr="00734DAE" w:rsidRDefault="00734DAE" w:rsidP="00734DAE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</w:p>
                <w:p w14:paraId="0C412F16" w14:textId="55EEB069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apogeeis: </w:t>
                  </w:r>
                  <w:r w:rsidRPr="00DA4348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apogee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the furthest point of orbit from Earth</w:t>
                  </w:r>
                </w:p>
                <w:p w14:paraId="3BB81EE8" w14:textId="15D006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cometis: </w:t>
                  </w:r>
                  <w:r w:rsidRPr="00DA4348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comet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small, icy body with visible coma</w:t>
                  </w:r>
                </w:p>
                <w:p w14:paraId="218681CD" w14:textId="6278228A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faculaes: </w:t>
                  </w:r>
                  <w:r w:rsidRPr="00DA4348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facula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bright spot on the photosphere of a star</w:t>
                  </w:r>
                </w:p>
                <w:p w14:paraId="402E4EF1" w14:textId="4B4A6189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solis: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sol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Spanish word for Sun</w:t>
                  </w:r>
                </w:p>
                <w:p w14:paraId="4B97599A" w14:textId="03C34480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lunaes: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lunar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relating to Earth's moon</w:t>
                  </w:r>
                </w:p>
                <w:p w14:paraId="085551EC" w14:textId="11369180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nebulais: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nebula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interstellar cloud of dust</w:t>
                  </w:r>
                </w:p>
                <w:p w14:paraId="4C349091" w14:textId="7EDC557A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parsecis: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parsec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unit of length equal to 3.3 light years </w:t>
                  </w:r>
                </w:p>
                <w:p w14:paraId="179AEF9B" w14:textId="65C831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perigeeis: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perigee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the closest point of orbit from Earth </w:t>
                  </w:r>
                </w:p>
                <w:p w14:paraId="2DE6DA7C" w14:textId="4C1E94A5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rocheis: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Roche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limit - distance at which tidal force matches self-attraction </w:t>
                  </w:r>
                </w:p>
                <w:p w14:paraId="0C58A456" w14:textId="4F306CC5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nadis: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nadi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r - point of the celestial sphere directly below the observer </w:t>
                  </w:r>
                </w:p>
                <w:p w14:paraId="3FA53030" w14:textId="0FC99125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zenis: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zeni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th - point of the celestial sphere directly above the observer </w:t>
                  </w:r>
                </w:p>
                <w:p w14:paraId="3F367D13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siderealis: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 xml:space="preserve">sidereal 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- of or relating to the stars</w:t>
                  </w:r>
                </w:p>
                <w:p w14:paraId="2869215D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stellaris: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stellar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of or relating to star systems</w:t>
                  </w:r>
                </w:p>
                <w:p w14:paraId="6431AFFE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orbitis: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orbit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path of a celestial body - orbitis</w:t>
                  </w:r>
                </w:p>
                <w:p w14:paraId="6139A0DA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asteris: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Asteris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m - Any prominent star pattern that isn’t a whole constellation, such as the Northern Cross or the Big Dipper</w:t>
                  </w:r>
                </w:p>
                <w:p w14:paraId="7ADCB584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zodis: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Zodi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ac - Greek for “circle of animals.” It’s the set of constellations situated along the ecliptic in the sky, through which the Sun, Moon, and planets move</w:t>
                  </w:r>
                </w:p>
                <w:p w14:paraId="002C7F7E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lastRenderedPageBreak/>
                    <w:t xml:space="preserve">altais: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Altai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 - The eleventh brightest star in the sky has a celestial feel, but also could be the name of a commercial airline</w:t>
                  </w:r>
                </w:p>
                <w:p w14:paraId="4623C609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arielis: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Ariel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a moon of Uranus</w:t>
                  </w:r>
                </w:p>
                <w:p w14:paraId="65712920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celestis: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Celest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e - French, Italian, means “of the sky, heavenly”</w:t>
                  </w:r>
                </w:p>
                <w:p w14:paraId="4143A164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cordelis: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Cordeli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 - a moon of Uranus</w:t>
                  </w:r>
                </w:p>
                <w:p w14:paraId="5A936154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chandais: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Chanda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Hindu Mythology, goddess of the moon</w:t>
                  </w:r>
                </w:p>
                <w:p w14:paraId="6309B1D9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halles: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Halle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y - a comet</w:t>
                  </w:r>
                </w:p>
                <w:p w14:paraId="05F8C5FA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ophels: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Ophel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ia - a moon of Uranus</w:t>
                  </w:r>
                </w:p>
                <w:p w14:paraId="33CFA9C4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portis: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Porti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 - a moon of Uranus</w:t>
                  </w:r>
                </w:p>
                <w:p w14:paraId="40B0828B" w14:textId="77777777" w:rsidR="00734DAE" w:rsidRPr="00900079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</w:pPr>
                  <w:r w:rsidRPr="0090007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cielois: </w:t>
                  </w:r>
                  <w:r w:rsidRPr="0090007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  <w:lang w:val="es-ES"/>
                    </w:rPr>
                    <w:t>Cielo</w:t>
                  </w:r>
                  <w:r w:rsidRPr="0090007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 - Italian, means “sky”</w:t>
                  </w:r>
                </w:p>
                <w:p w14:paraId="4E8CED21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archis: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Arch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e - a moon of Jupiter</w:t>
                  </w:r>
                </w:p>
                <w:p w14:paraId="0F71F4A4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kuiperis: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Kuipe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 - a belt of asteroids in our solar system</w:t>
                  </w:r>
                </w:p>
                <w:p w14:paraId="21C2EF67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beronis: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beron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a moon of Uranus</w:t>
                  </w:r>
                </w:p>
                <w:p w14:paraId="4E670242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rigelis: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Rigel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the star that forms the left foot of the constellation Orion</w:t>
                  </w:r>
                </w:p>
                <w:p w14:paraId="60CE6E86" w14:textId="77777777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eris: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Eris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a dwarf planet; Greek Mythology, goddess of discord</w:t>
                  </w:r>
                </w:p>
                <w:p w14:paraId="2A9F3B2D" w14:textId="6A72EEA2" w:rsidR="00734DAE" w:rsidRPr="00734DAE" w:rsidRDefault="00734DAE" w:rsidP="00734D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perseuis: </w:t>
                  </w:r>
                  <w:r w:rsidRPr="00D7187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Perseu</w:t>
                  </w:r>
                  <w:r w:rsidRPr="00734DA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 - a constellation</w:t>
                  </w: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45218E28" w14:textId="77777777" w:rsidR="00900079" w:rsidRDefault="00900079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49FE8AD9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3EF8043E" w14:textId="77777777" w:rsidR="00900079" w:rsidRDefault="0090007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74FE57D" w14:textId="335780E1" w:rsidR="00A174CC" w:rsidRDefault="00405B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Table 1: </w:t>
      </w:r>
      <w:r w:rsidRPr="00E658E5">
        <w:rPr>
          <w:rFonts w:ascii="Arial" w:hAnsi="Arial" w:cs="Arial"/>
          <w:bCs/>
          <w:sz w:val="22"/>
          <w:szCs w:val="22"/>
        </w:rPr>
        <w:t xml:space="preserve">Summary of the viruses classified </w:t>
      </w:r>
      <w:r>
        <w:rPr>
          <w:rFonts w:ascii="Arial" w:hAnsi="Arial" w:cs="Arial"/>
          <w:bCs/>
          <w:sz w:val="22"/>
          <w:szCs w:val="22"/>
        </w:rPr>
        <w:t xml:space="preserve">in the new order </w:t>
      </w:r>
      <w:r w:rsidRPr="00405B48">
        <w:rPr>
          <w:rFonts w:ascii="Arial" w:hAnsi="Arial" w:cs="Arial"/>
          <w:bCs/>
          <w:i/>
          <w:iCs/>
          <w:sz w:val="22"/>
          <w:szCs w:val="22"/>
        </w:rPr>
        <w:t>Saturnivirales</w:t>
      </w:r>
      <w:r w:rsidRPr="00275812">
        <w:rPr>
          <w:rFonts w:ascii="Arial" w:hAnsi="Arial" w:cs="Arial"/>
          <w:bCs/>
          <w:sz w:val="22"/>
          <w:szCs w:val="22"/>
        </w:rPr>
        <w:t xml:space="preserve"> and family </w:t>
      </w:r>
      <w:r w:rsidRPr="00405B48">
        <w:rPr>
          <w:rFonts w:ascii="Arial" w:hAnsi="Arial" w:cs="Arial"/>
          <w:bCs/>
          <w:i/>
          <w:iCs/>
          <w:sz w:val="22"/>
          <w:szCs w:val="22"/>
        </w:rPr>
        <w:t>Kanorauviridae</w:t>
      </w:r>
    </w:p>
    <w:p w14:paraId="099EBB36" w14:textId="77777777" w:rsidR="005B1649" w:rsidRDefault="005B1649">
      <w:pPr>
        <w:rPr>
          <w:rFonts w:ascii="Arial" w:hAnsi="Arial" w:cs="Arial"/>
          <w:b/>
          <w:sz w:val="22"/>
          <w:szCs w:val="22"/>
        </w:rPr>
      </w:pPr>
    </w:p>
    <w:tbl>
      <w:tblPr>
        <w:tblW w:w="98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60"/>
        <w:gridCol w:w="810"/>
        <w:gridCol w:w="1710"/>
        <w:gridCol w:w="812"/>
        <w:gridCol w:w="964"/>
        <w:gridCol w:w="2245"/>
        <w:gridCol w:w="1045"/>
      </w:tblGrid>
      <w:tr w:rsidR="00900079" w:rsidRPr="00E8595B" w14:paraId="38E81784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</w:tcPr>
          <w:p w14:paraId="52346B8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Genus</w:t>
            </w:r>
          </w:p>
        </w:tc>
        <w:tc>
          <w:tcPr>
            <w:tcW w:w="1260" w:type="dxa"/>
            <w:shd w:val="clear" w:color="auto" w:fill="auto"/>
            <w:noWrap/>
          </w:tcPr>
          <w:p w14:paraId="400F2A2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Species</w:t>
            </w:r>
          </w:p>
        </w:tc>
        <w:tc>
          <w:tcPr>
            <w:tcW w:w="810" w:type="dxa"/>
            <w:shd w:val="clear" w:color="auto" w:fill="auto"/>
            <w:noWrap/>
          </w:tcPr>
          <w:p w14:paraId="20D13F3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Accession #</w:t>
            </w:r>
          </w:p>
        </w:tc>
        <w:tc>
          <w:tcPr>
            <w:tcW w:w="1710" w:type="dxa"/>
            <w:shd w:val="clear" w:color="auto" w:fill="auto"/>
            <w:noWrap/>
          </w:tcPr>
          <w:p w14:paraId="1673C08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Virus</w:t>
            </w:r>
          </w:p>
        </w:tc>
        <w:tc>
          <w:tcPr>
            <w:tcW w:w="812" w:type="dxa"/>
            <w:shd w:val="clear" w:color="auto" w:fill="auto"/>
            <w:noWrap/>
          </w:tcPr>
          <w:p w14:paraId="71AEE6A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Year</w:t>
            </w:r>
          </w:p>
        </w:tc>
        <w:tc>
          <w:tcPr>
            <w:tcW w:w="964" w:type="dxa"/>
            <w:shd w:val="clear" w:color="auto" w:fill="auto"/>
            <w:noWrap/>
          </w:tcPr>
          <w:p w14:paraId="5DD41B3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Country</w:t>
            </w:r>
          </w:p>
        </w:tc>
        <w:tc>
          <w:tcPr>
            <w:tcW w:w="2245" w:type="dxa"/>
            <w:shd w:val="clear" w:color="auto" w:fill="auto"/>
            <w:noWrap/>
          </w:tcPr>
          <w:p w14:paraId="2D24F8C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Host /source</w:t>
            </w:r>
          </w:p>
        </w:tc>
        <w:tc>
          <w:tcPr>
            <w:tcW w:w="1045" w:type="dxa"/>
            <w:shd w:val="clear" w:color="auto" w:fill="auto"/>
            <w:noWrap/>
          </w:tcPr>
          <w:p w14:paraId="7E69B8E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Isolate</w:t>
            </w:r>
          </w:p>
        </w:tc>
      </w:tr>
      <w:tr w:rsidR="00900079" w:rsidRPr="00E8595B" w14:paraId="0F040A8E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3ADAFE71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Sakkuthvirus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E60069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Sakkuthvirus raringis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4E900D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MN582092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9D2A81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ctjUS5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187BF6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2FC73AC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09267BA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Rainbow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246342B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ctjUS5</w:t>
            </w:r>
          </w:p>
        </w:tc>
      </w:tr>
      <w:tr w:rsidR="00900079" w:rsidRPr="00E8595B" w14:paraId="33D2EDF1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29159E6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Sakkuthvirus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D6AFE2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Sakkuthvirus napperis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CA5207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MH616921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5DB708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ctbc431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7E7A1D6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2DC6D13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3F54C18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3191721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ctbc431</w:t>
            </w:r>
          </w:p>
        </w:tc>
      </w:tr>
      <w:tr w:rsidR="00900079" w:rsidRPr="00E8595B" w14:paraId="6A9F3CCB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3DFF0D9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Sakkuthvirus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CBA42C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Sakkuthvirus batchis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0A0F17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JF938078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95B160E" w14:textId="103CE5B6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Bat circovirus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ZS/China/2011 YN-BtCV-1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0669CBB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23B7E60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1011C4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bat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02A7637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YN-BtCV-1</w:t>
            </w:r>
          </w:p>
        </w:tc>
      </w:tr>
      <w:tr w:rsidR="00900079" w:rsidRPr="00E8595B" w14:paraId="34E945F8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79EC27E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Sakkuthvirus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3C429A0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Sakkuthvirus donghis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77DD57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KT149408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171FC55" w14:textId="0B452DD2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Circovirus-like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genome DHCV-2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4CEA302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F45475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2FCFB1C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Freshwater lake (Donghu) sample (&lt; 0.5 m)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4DE3BD7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DHCV-2</w:t>
            </w:r>
          </w:p>
        </w:tc>
      </w:tr>
      <w:tr w:rsidR="00900079" w:rsidRPr="00E8595B" w14:paraId="0B26FEE6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742E0199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Sakkuthvirus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40047DD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Sakkuthvirus culiziae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9D1B7B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KP153500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D8287F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virus-44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53A6819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5C76C6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3E969BBC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Musculium novaezelandiae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32E15FD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LSaCV-44-LSCO-2013</w:t>
            </w:r>
          </w:p>
        </w:tc>
      </w:tr>
      <w:tr w:rsidR="00900079" w:rsidRPr="00E8595B" w14:paraId="116AE73A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720D62B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Kaiwanvirus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6910A4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Kaiwanvirus raringis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544331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MN582056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469B9E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cte1G3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070D88A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2D3FDE7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06470BE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Rainbow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EA029A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cte1G3</w:t>
            </w:r>
          </w:p>
        </w:tc>
      </w:tr>
      <w:tr w:rsidR="00900079" w:rsidRPr="00E8595B" w14:paraId="455928C1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4D3563C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Kaiwanvirus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4419C9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Kaiwanvirus sewoxi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4220C4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KM821751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93DC016" w14:textId="04D0FF85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sewage-associated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circular DNA virus-16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70FEB99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723FA5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3A48369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sewage oxidation pond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7F64493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SaCV-16_NZ-BS3759-2012</w:t>
            </w:r>
          </w:p>
        </w:tc>
      </w:tr>
      <w:tr w:rsidR="00900079" w:rsidRPr="00E8595B" w14:paraId="1794769B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087D5E71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Kajamanuvirus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C9CBEDC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Kajamanuvirus cryonitae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452E56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MN328279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B374DF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Antarctic virus COCH21_47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43B7341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655CF6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Antarctica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0501E6E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Cryoconite holes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3504E36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COCH21_V_47</w:t>
            </w:r>
          </w:p>
        </w:tc>
      </w:tr>
      <w:tr w:rsidR="00900079" w:rsidRPr="00E8595B" w14:paraId="41A5807B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3596D4C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Kajamanuvirus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66DA02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Kajamanuvirus cruti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6A6959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MK012494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FC4D6E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ctdb55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5D7660F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217200C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2D93A19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crucian tissue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13ABD20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ctdb55</w:t>
            </w:r>
          </w:p>
        </w:tc>
      </w:tr>
      <w:tr w:rsidR="00900079" w:rsidRPr="00E8595B" w14:paraId="3D0EDC9D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053EC70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Kajamanuvirus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46610F0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Kajamanuvirus moutis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AA4A64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MH617369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98B922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ctbb55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0A731AB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CD4C6E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09E07A3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mouse tissue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03BE780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ctbb55</w:t>
            </w:r>
          </w:p>
        </w:tc>
      </w:tr>
      <w:tr w:rsidR="00900079" w:rsidRPr="00E8595B" w14:paraId="4A3394A1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7E323E7C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Kajamanuvirus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89417E0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Kajamanuvirus lawatis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464DDE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MW697525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CA154C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Arizlama virus AZLM_719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543E7E8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C8812D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0B46FB1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water sample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3D1ADA4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AZLM_719</w:t>
            </w:r>
          </w:p>
        </w:tc>
      </w:tr>
      <w:tr w:rsidR="00900079" w:rsidRPr="00E8595B" w14:paraId="7BB27727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37D9B3FD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Kajamanuvirus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5DAC009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Kajamanuvirus musmis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405EBE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JF755408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2385743" w14:textId="60E74949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Rodent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stool-associated circular genome virus RodSCV_M-44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1678645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2008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23AEC7A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032F4923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Mus musculus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48157EE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RodSCV_M-44</w:t>
            </w:r>
          </w:p>
        </w:tc>
      </w:tr>
      <w:tr w:rsidR="00900079" w:rsidRPr="00E8595B" w14:paraId="61CCC17F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0892011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Sagusvirus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44094D0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Sagusvirus jaringis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C99D80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MN582110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500CCD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ct0Vt4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1AC0626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18CBA2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ECE39B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Jackson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788A041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ct0Vt4</w:t>
            </w:r>
          </w:p>
        </w:tc>
      </w:tr>
      <w:tr w:rsidR="00900079" w:rsidRPr="00E8595B" w14:paraId="0D209B73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072813CF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Sagusvirus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78CAA8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Sagusvirus crownis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A774EC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KY312554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E159ED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 sp. yc-15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0E7BEF6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39B427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3650B99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red-crowned crane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51ED068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yc-15</w:t>
            </w:r>
          </w:p>
        </w:tc>
      </w:tr>
      <w:tr w:rsidR="00900079" w:rsidRPr="00E8595B" w14:paraId="3B71CCC7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36F850E9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Shabtayvirus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F44D51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Shabtayvirus lawatis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EAF69A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MW697555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A763D82" w14:textId="23F369A9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a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rizlama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virus AZLM_610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5522836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28173AA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1E32737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water sample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1084385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AZLM_610</w:t>
            </w:r>
          </w:p>
        </w:tc>
      </w:tr>
      <w:tr w:rsidR="00900079" w:rsidRPr="00E8595B" w14:paraId="2A745129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7C9B51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Shabtayvirus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03572E0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Shabtayvirus brolerae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D84B95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MN891788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7C720C3" w14:textId="77777777" w:rsidR="00405B48" w:rsidRPr="00900079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</w:pPr>
            <w:r w:rsidRPr="00900079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>Brassica caulorapa CRESS virus pt079-cirl-1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D40B0B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900079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 xml:space="preserve"> 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5C8D23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4368C5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Brassica oleracea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var. gongylodes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1BB283B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pt079-cirl-1</w:t>
            </w:r>
          </w:p>
        </w:tc>
      </w:tr>
      <w:tr w:rsidR="00900079" w:rsidRPr="00E8595B" w14:paraId="0380ECB4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4B5A5C86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Shabtayvirus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49C573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Shabtayvirus brolerae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CCAF7A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MN891825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18C9D1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Euonymus alatus CRESS virus pt168-cirl-4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3A741F4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-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13E0B40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2E67EE4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Euonymus alatus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(Thunb.) Sieb.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42BE87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pt168-cirl-4</w:t>
            </w:r>
          </w:p>
        </w:tc>
      </w:tr>
      <w:tr w:rsidR="00900079" w:rsidRPr="00E8595B" w14:paraId="07442A62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04056AF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Shabtayvirus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EE55AB3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Shabtayvirus brolerae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FD55E1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MN891789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7887D9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Toona sinensis CRESS virus pt109-cirl-2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2A47CC4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-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1F7463E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4F29AA40" w14:textId="77777777" w:rsidR="00405B48" w:rsidRPr="00900079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  <w:lang w:val="fi-FI"/>
              </w:rPr>
            </w:pPr>
            <w:r w:rsidRPr="0090007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  <w:lang w:val="fi-FI"/>
              </w:rPr>
              <w:t>Toona sinensis</w:t>
            </w:r>
            <w:r w:rsidRPr="00900079">
              <w:rPr>
                <w:rFonts w:ascii="Arial Narrow" w:hAnsi="Arial Narrow" w:cs="Calibri"/>
                <w:color w:val="000000"/>
                <w:sz w:val="12"/>
                <w:szCs w:val="12"/>
                <w:lang w:val="fi-FI"/>
              </w:rPr>
              <w:t xml:space="preserve"> (A. Juss.) Roem.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0C75337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pt109-cirl-2</w:t>
            </w:r>
          </w:p>
        </w:tc>
      </w:tr>
      <w:tr w:rsidR="00900079" w:rsidRPr="00E8595B" w14:paraId="497571B5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5D1AB66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Chiunvirus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4D3C410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Chiunvirus sainlis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B157A5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JX904478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20273D4" w14:textId="4C2940B3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ncultured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marine virus clone SI00898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322764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-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C1FD80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Canada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2CB08A9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Saanich Inlet, British Columbia, Canada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0BC2C11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SI00898</w:t>
            </w:r>
          </w:p>
        </w:tc>
      </w:tr>
      <w:tr w:rsidR="00900079" w:rsidRPr="00E8595B" w14:paraId="3F202BCF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39980000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Chiunvirus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744D246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Chiunvirus muliumi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6438BD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MK433226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8588ABA" w14:textId="65A3F7BB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b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lackfly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DNA Virus 12 SF02_422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7CED05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041AAFF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Zealand: Canterbury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0EDD1F80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Austrosimulium australense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540E2EA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SF02_422</w:t>
            </w:r>
          </w:p>
        </w:tc>
      </w:tr>
      <w:tr w:rsidR="00900079" w:rsidRPr="00E8595B" w14:paraId="2ED99D2B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503D830F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Chiunvirus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2D9AEA3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Chiunvirus auroris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40D9B6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MN928931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90F7F6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hbl169cir1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5296989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6687EF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21DCC193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Phoenicurus auroreus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2CFADC1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hbl169cir1</w:t>
            </w:r>
          </w:p>
        </w:tc>
      </w:tr>
      <w:tr w:rsidR="00900079" w:rsidRPr="00E8595B" w14:paraId="0243E19F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6D6F5369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Chiunvirus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2DFC659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Chiunvirus grujae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DC9310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MN928928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A6BAF1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cra070cir1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4027F5D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810258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7E7DA59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Grus japonensis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3547102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cra070cir1</w:t>
            </w:r>
          </w:p>
        </w:tc>
      </w:tr>
      <w:tr w:rsidR="00900079" w:rsidRPr="00E8595B" w14:paraId="204EDC94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0133336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Chiunvirus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446E6EF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Chiunvirus melani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F162F5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MF327573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123F9F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Giant panda circovirus 1 gpci001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7C39153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4EF46A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5A756721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4D5156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4D5156"/>
                <w:sz w:val="12"/>
                <w:szCs w:val="12"/>
              </w:rPr>
              <w:t>Ailuropoda melanoleuca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502324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gpci001</w:t>
            </w:r>
          </w:p>
        </w:tc>
      </w:tr>
      <w:tr w:rsidR="00900079" w:rsidRPr="00E8595B" w14:paraId="1581384F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0C70E200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Doseivirus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19AD15F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Doseivirus sewoxi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B5F0C4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KJ547632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86675FA" w14:textId="5E639F91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Sewage-associated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circular DNA virus-8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DC8D98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D4DE47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40435E2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sewage oxidation pond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7380210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SaCV-8_NZ-BS4075-2012</w:t>
            </w:r>
          </w:p>
        </w:tc>
      </w:tr>
      <w:tr w:rsidR="00900079" w:rsidRPr="00E8595B" w14:paraId="2A39AC72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959EBE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9BC593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maringis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9B720F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MW202578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17988D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ctghP836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E836E6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32F5E8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0B4942B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14916E1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ctghP836</w:t>
            </w:r>
          </w:p>
        </w:tc>
      </w:tr>
      <w:tr w:rsidR="00900079" w:rsidRPr="00E8595B" w14:paraId="180630D1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0199527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1FCF91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maringis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0ECD61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MW202521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8DE744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ctBLi026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39203AB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24792D5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57CC1DB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4C9C020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ctBLi026</w:t>
            </w:r>
          </w:p>
        </w:tc>
      </w:tr>
      <w:tr w:rsidR="00900079" w:rsidRPr="00E8595B" w14:paraId="46DD6483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408B81D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300EC9F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cryonitae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5826F9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MN328268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8000045" w14:textId="77777777" w:rsidR="00405B48" w:rsidRPr="00900079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</w:pPr>
            <w:r w:rsidRPr="00900079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>Antarctic circular DNA molecule CAA_003_V_40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4317400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E00ABD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Antarctica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2ACCC8F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Cryoconite holes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0D45B92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CAA_003_V_40</w:t>
            </w:r>
          </w:p>
        </w:tc>
      </w:tr>
      <w:tr w:rsidR="00900079" w:rsidRPr="00E8595B" w14:paraId="678CBDA1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3665D0C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B073E4D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neozealandicus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FEE124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KP153393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B3FDC7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virus-1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BF9EE0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E2CE40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4B357D0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water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5E0B035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LSaCV-1_LSWA-2013</w:t>
            </w:r>
          </w:p>
        </w:tc>
      </w:tr>
      <w:tr w:rsidR="00900079" w:rsidRPr="00E8595B" w14:paraId="3833E0A8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D53C83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233DF8F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neozealandicus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B14500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KP153392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54F300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virus-1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9F15BD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B5C6FB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54378771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Chironomus zealandicus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7153D58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LSaCV-1-LSWO-2013</w:t>
            </w:r>
          </w:p>
        </w:tc>
      </w:tr>
      <w:tr w:rsidR="00900079" w:rsidRPr="00E8595B" w14:paraId="1742556F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393E587C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7D56384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neozealandicus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05789F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KP153391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9544F0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virus-1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32687CE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D8CC77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4CCE063D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Potamopyrgus antipodarum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16D2278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LSaCV-1-LSGA-2013</w:t>
            </w:r>
          </w:p>
        </w:tc>
      </w:tr>
      <w:tr w:rsidR="00900079" w:rsidRPr="00E8595B" w14:paraId="70F8BD5F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66D4476F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8C54B6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neozealandicus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3EBC08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KP153390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64702B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virus-1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2D3F2AD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B5BABE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36DEE4C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Musculium novaezelandiae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1FFABB8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LSaCV-1-LSCO-2013</w:t>
            </w:r>
          </w:p>
        </w:tc>
      </w:tr>
      <w:tr w:rsidR="00900079" w:rsidRPr="00E8595B" w14:paraId="145A7BAB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185E079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801384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culiziae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1D8F01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KP153458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A7F2BD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virus-30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3BC2E67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F108F5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7957DF3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Musculium novaezelandiae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3B1AF5F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LSaCV-30-LSCO-2013</w:t>
            </w:r>
          </w:p>
        </w:tc>
      </w:tr>
      <w:tr w:rsidR="00900079" w:rsidRPr="00E8595B" w14:paraId="1CAC4CD4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6E47036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55B17D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culiziae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2AE18E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KP153457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BFD22B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virus-30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928A78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7B0FFD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3C532A8D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Potamopyrgus antipodarum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5D94487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LSaCV-30-LSGA-2013</w:t>
            </w:r>
          </w:p>
        </w:tc>
      </w:tr>
      <w:tr w:rsidR="00900079" w:rsidRPr="00E8595B" w14:paraId="5F4B655B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90C2DD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3468BBD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culiziae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46B78D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KP153456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A07F69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virus-30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4E8C2D4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2B2445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3BF4193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sediment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1E773C2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LSaCV-30-LSSO-2013</w:t>
            </w:r>
          </w:p>
        </w:tc>
      </w:tr>
      <w:tr w:rsidR="00900079" w:rsidRPr="00E8595B" w14:paraId="50E8433E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6A7C2EF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921E06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sewoxi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3AB2EE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KM821767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93433EF" w14:textId="64A1B956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sewage-associated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circular DNA virus-32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22B918A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1F303A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52DEE5D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sewage oxidation pond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4C25603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SaCV-32_NZ-BS4194-2012</w:t>
            </w:r>
          </w:p>
        </w:tc>
      </w:tr>
      <w:tr w:rsidR="00900079" w:rsidRPr="00E8595B" w14:paraId="1A3A5727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79687CA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8824E4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yangris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A011A1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MW347479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7537FB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Circoviridae sp. 4zj-CRESS-1 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795827E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600F77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China: Yangtze River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2E22124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water samples from river ports along the Yangtze River in China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C231DC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4zj-CRESS-1</w:t>
            </w:r>
          </w:p>
        </w:tc>
      </w:tr>
      <w:tr w:rsidR="00900079" w:rsidRPr="00E8595B" w14:paraId="7D77AAA5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4B2E306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60308CD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lawatis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D757B3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MW697497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F049F2F" w14:textId="2B4FFE72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a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rizlama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virus AZLM_839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0F5B9C8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890A15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F8A463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water sample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26B4B45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AZLM_839</w:t>
            </w:r>
          </w:p>
        </w:tc>
      </w:tr>
      <w:tr w:rsidR="00900079" w:rsidRPr="00E8595B" w14:paraId="532A66A7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72DA86D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47476C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waseris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2FD3D1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KY487785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81E10F9" w14:textId="36E12BF6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ncultured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virus clone CG114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047DE3F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C9F6DD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3B44EB21" w14:textId="77777777" w:rsidR="00405B48" w:rsidRPr="00E8595B" w:rsidRDefault="00405B48" w:rsidP="009C33EF">
            <w:pPr>
              <w:rPr>
                <w:rFonts w:ascii="Arial Narrow" w:hAnsi="Arial Narrow" w:cs="Courier New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ourier New"/>
                <w:color w:val="000000"/>
                <w:sz w:val="12"/>
                <w:szCs w:val="12"/>
              </w:rPr>
              <w:t>wastewater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5DFD22B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CG114</w:t>
            </w:r>
          </w:p>
        </w:tc>
      </w:tr>
      <w:tr w:rsidR="00900079" w:rsidRPr="00E8595B" w14:paraId="29578B47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CB10523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E1EDBD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particulae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0E4B5E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MW678994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124116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Virus sp. D10_6684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4FBB664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34F291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USA: Pinal County, Arizona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EE8A19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airborne particulate matter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D8BDAD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D10_6684</w:t>
            </w:r>
          </w:p>
        </w:tc>
      </w:tr>
      <w:tr w:rsidR="00900079" w:rsidRPr="00E8595B" w14:paraId="62B57C3A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E86F18C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9ED37A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airbis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C7D4A4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MW678995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D965CC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Virus sp. D3_581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1C713A5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ED820D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USA: Pinal County, Arizona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04703D3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airborne particulate matter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0E8EC1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D3_581</w:t>
            </w:r>
          </w:p>
        </w:tc>
      </w:tr>
      <w:tr w:rsidR="00900079" w:rsidRPr="00E8595B" w14:paraId="64302B45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676BA96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84F3A60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pondae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27F39D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KM821754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5D9983B" w14:textId="77606052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Sewage-associated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circular DNA virus-19 SaCV-19_NZ-BS4128-2012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7B20E1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4D26B9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0776F37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sewage oxidation pond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796649F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SaCV-19_NZ-BS4128-2012</w:t>
            </w:r>
          </w:p>
        </w:tc>
      </w:tr>
      <w:tr w:rsidR="00900079" w:rsidRPr="00E8595B" w14:paraId="38C494E9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26F8EC3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68B581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partimae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ABE6CB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MW678991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65CF7C8" w14:textId="475C0F77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v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irus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sp. D3_648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079A649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911996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USA: Pinal County, Arizona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4337904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airborne particulate matter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45A7285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D3_648</w:t>
            </w:r>
          </w:p>
        </w:tc>
      </w:tr>
      <w:tr w:rsidR="00900079" w:rsidRPr="00E8595B" w14:paraId="195472B9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689184A9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19B3551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bortici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A5929D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MW678999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9A5CBAE" w14:textId="31CA34CE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v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irus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sp. D3_523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2883B81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03B0B9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USA: Pinal County, Arizona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5437D47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airborne particulate matter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7CDF307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D3_523</w:t>
            </w:r>
          </w:p>
        </w:tc>
      </w:tr>
      <w:tr w:rsidR="00900079" w:rsidRPr="00E8595B" w14:paraId="7E68D77F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57C1DCF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3473E6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acrenis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F310E1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KM874297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7F6760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3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051BA79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10F82D2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1BE93C50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Amphibola crenata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5DBB884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AHEaCV-3-NZ-3887G-2012</w:t>
            </w:r>
          </w:p>
        </w:tc>
      </w:tr>
      <w:tr w:rsidR="00900079" w:rsidRPr="00E8595B" w14:paraId="04EE249F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7202810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7ADAA4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acrenis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C6A560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KM874296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67374D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3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5656CA7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AA1964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040E652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Austrovenus stutchburyi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374C4B3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AHEaCV-3-NZ-3030C3-2012</w:t>
            </w:r>
          </w:p>
        </w:tc>
      </w:tr>
      <w:tr w:rsidR="00900079" w:rsidRPr="00E8595B" w14:paraId="6C1CC893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3EFF9E9C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F749F0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Shanivirus acrenis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80515D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KM874295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624051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3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4EE331D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CFC0F0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CDA288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Austrovenus stutchburyi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0852D0B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AHEaCV-3-NZ-3030C2-2012</w:t>
            </w:r>
          </w:p>
        </w:tc>
      </w:tr>
      <w:tr w:rsidR="00900079" w:rsidRPr="00E8595B" w14:paraId="382A9516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2747AB09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Phainonvirus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3794706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Phainonvirus cryonitae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EA660F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MN328267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FE3790B" w14:textId="35587DE1" w:rsidR="00405B48" w:rsidRPr="00900079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>a</w:t>
            </w:r>
            <w:r w:rsidRPr="00900079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 xml:space="preserve">ntarctic </w:t>
            </w:r>
            <w:r w:rsidR="00405B48" w:rsidRPr="00900079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>circular DNA molecule CAA_003_V_32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44A7582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2ED18F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Antarctica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3CE2DAC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Cryoconite holes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5EFB61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CAA_003_V_32</w:t>
            </w:r>
          </w:p>
        </w:tc>
      </w:tr>
      <w:tr w:rsidR="00900079" w:rsidRPr="00E8595B" w14:paraId="4C4053C8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54A62DF4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Phainonvirus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63DD5F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Phainonvirus hydris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D47176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MK570195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B5A0270" w14:textId="1EE1FFAD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c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apybara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virus 33_cap3_6684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471C871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2C772F5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735FAFA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Hydrochoerus hydrochaeris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38E1DF4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cap3_6684</w:t>
            </w:r>
          </w:p>
        </w:tc>
      </w:tr>
      <w:tr w:rsidR="00900079" w:rsidRPr="00E8595B" w14:paraId="697CE739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5ADAEC1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Phainonvirus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B9FC5F6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Phainonvirus libraris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B7A2A2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LC671626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8B03EC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Cressdnaviricota sp. 2020-AMS-TS DNA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1C65815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D1F6B5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Netherlands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39653A0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library preparation reagents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7B6EECB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2020-AMS-TS</w:t>
            </w:r>
          </w:p>
        </w:tc>
      </w:tr>
      <w:tr w:rsidR="00900079" w:rsidRPr="00E8595B" w14:paraId="7CF292FF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77BF6A84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Sickelvirus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56650F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Sickelvirus maringis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13D469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MW202831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6C9B21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ctRbk103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2C1449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2B72205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544F734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07059A0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ctRbk103</w:t>
            </w:r>
          </w:p>
        </w:tc>
      </w:tr>
      <w:tr w:rsidR="00900079" w:rsidRPr="00E8595B" w14:paraId="1E4A1A7A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00FE3109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Sickelvirus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2ABC511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Sickelvirus hydris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2B3E9C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MK570187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B1B6884" w14:textId="5F1A48A4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c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apybara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virus 25_cap1_1914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7585788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1C6D4FF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28A1CC3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Hydrochoerus hydrochaeris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2241BC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cap1_1914</w:t>
            </w:r>
          </w:p>
        </w:tc>
      </w:tr>
      <w:tr w:rsidR="00900079" w:rsidRPr="00E8595B" w14:paraId="46C6CCD0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BE67FD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4C3BD9C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 maringis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44E0DB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MW202805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170419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ct3IM547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1A9185E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BCB3B1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1EA706C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08BC9C5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ct3IM547</w:t>
            </w:r>
          </w:p>
        </w:tc>
      </w:tr>
      <w:tr w:rsidR="00900079" w:rsidRPr="00E8595B" w14:paraId="0914E771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53AC102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AF51BD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 maringis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839AEE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MW202715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7F74BF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ctxwf270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452A861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0B6628A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9312B8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1E60F7F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ctxwf270</w:t>
            </w:r>
          </w:p>
        </w:tc>
      </w:tr>
      <w:tr w:rsidR="00900079" w:rsidRPr="00E8595B" w14:paraId="1EF48C60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01FF9C71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6214BF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 maringis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66CA71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MW202538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153E69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ctUHN991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5AC20DA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1921DC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3D8E176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0F25247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ctUHN991</w:t>
            </w:r>
          </w:p>
        </w:tc>
      </w:tr>
      <w:tr w:rsidR="00900079" w:rsidRPr="00E8595B" w14:paraId="7E3B9B4D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26B9F99F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7AA0BD3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 maringis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19466E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MW202488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53DAB0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ctSRL579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79D6FAF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766C44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4C83A21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70EE3A3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ctSRL579</w:t>
            </w:r>
          </w:p>
        </w:tc>
      </w:tr>
      <w:tr w:rsidR="00900079" w:rsidRPr="00E8595B" w14:paraId="6E3CD2B4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4FC1E503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C7B90A9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 maringis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B6984C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MW202438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A188B6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ct18Y395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4AA8F3F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EA3324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5CBA8F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511D5B1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ct18Y395</w:t>
            </w:r>
          </w:p>
        </w:tc>
      </w:tr>
      <w:tr w:rsidR="00900079" w:rsidRPr="00E8595B" w14:paraId="7FE5334A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2E6C3090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78FD0D1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 dianchis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34AA6D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KT149406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1F023F5" w14:textId="0E61AFA5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Circovirus-like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genome DCCV-13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04A0464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13B49DD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1318BDC4" w14:textId="77777777" w:rsidR="00405B48" w:rsidRPr="00900079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</w:pPr>
            <w:r w:rsidRPr="00900079"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  <w:t>Freshwater lake (Dianchi) sample (&lt; 0.5m)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3734CE9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DCCV-13</w:t>
            </w:r>
          </w:p>
        </w:tc>
      </w:tr>
      <w:tr w:rsidR="00900079" w:rsidRPr="00E8595B" w14:paraId="4255B9AD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6ED9AF1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lastRenderedPageBreak/>
              <w:t>Scythevirus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45DC92C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 lawatis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CFB6A9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MW697550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435C368" w14:textId="549C0E47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a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rizlama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virus AZLM_25947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3D96335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63D54A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39E614D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water sample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4AB9509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AZLM_25947</w:t>
            </w:r>
          </w:p>
        </w:tc>
      </w:tr>
      <w:tr w:rsidR="00900079" w:rsidRPr="00E8595B" w14:paraId="4CB89723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6DC0EF3F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DA73614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 manatis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2D2703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MW202443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E27A46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ctFVx272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1D9F22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012AD47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32602C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4446019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ctFVx272</w:t>
            </w:r>
          </w:p>
        </w:tc>
      </w:tr>
      <w:tr w:rsidR="00900079" w:rsidRPr="00E8595B" w14:paraId="53680849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608AEEE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CFC284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 natringis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0A1F82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MW202436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0B980C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ctKNF714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478F1EC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89B8EB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2BF73B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5C8621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ctKNF714</w:t>
            </w:r>
          </w:p>
        </w:tc>
      </w:tr>
      <w:tr w:rsidR="00900079" w:rsidRPr="00E8595B" w14:paraId="7FD8B745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</w:tcPr>
          <w:p w14:paraId="5912C2F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</w:t>
            </w:r>
          </w:p>
        </w:tc>
        <w:tc>
          <w:tcPr>
            <w:tcW w:w="1260" w:type="dxa"/>
            <w:shd w:val="clear" w:color="auto" w:fill="auto"/>
            <w:noWrap/>
          </w:tcPr>
          <w:p w14:paraId="3FCF686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Scythevirus monetis</w:t>
            </w:r>
          </w:p>
        </w:tc>
        <w:tc>
          <w:tcPr>
            <w:tcW w:w="810" w:type="dxa"/>
            <w:shd w:val="clear" w:color="auto" w:fill="auto"/>
            <w:noWrap/>
          </w:tcPr>
          <w:p w14:paraId="12E456D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KR528560</w:t>
            </w:r>
          </w:p>
        </w:tc>
        <w:tc>
          <w:tcPr>
            <w:tcW w:w="1710" w:type="dxa"/>
            <w:shd w:val="clear" w:color="auto" w:fill="auto"/>
            <w:noWrap/>
          </w:tcPr>
          <w:p w14:paraId="5CE4246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Palaemonetes kadiakensis Mississippi grass shrimp associated circular virus I0099</w:t>
            </w:r>
          </w:p>
        </w:tc>
        <w:tc>
          <w:tcPr>
            <w:tcW w:w="812" w:type="dxa"/>
            <w:shd w:val="clear" w:color="auto" w:fill="auto"/>
            <w:noWrap/>
          </w:tcPr>
          <w:p w14:paraId="3755B3B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64" w:type="dxa"/>
            <w:shd w:val="clear" w:color="auto" w:fill="auto"/>
            <w:noWrap/>
          </w:tcPr>
          <w:p w14:paraId="6DDCA96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</w:tcPr>
          <w:p w14:paraId="455BD58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Palaemonetes kadiakensis</w:t>
            </w:r>
          </w:p>
        </w:tc>
        <w:tc>
          <w:tcPr>
            <w:tcW w:w="1045" w:type="dxa"/>
            <w:shd w:val="clear" w:color="auto" w:fill="auto"/>
            <w:noWrap/>
          </w:tcPr>
          <w:p w14:paraId="6F1B27F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I0099</w:t>
            </w:r>
          </w:p>
        </w:tc>
      </w:tr>
      <w:tr w:rsidR="00900079" w:rsidRPr="00E8595B" w14:paraId="472C0CAA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37FBC72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11505F4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muliumi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E923E1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MK433229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B654AD4" w14:textId="01DCA29F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b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lackfly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DNA Virus 15 SF02_403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37F4899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B50741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Zealand: Canterbury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1882CD09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Austrosimulium australense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D007F9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SF02_403</w:t>
            </w:r>
          </w:p>
        </w:tc>
      </w:tr>
      <w:tr w:rsidR="00900079" w:rsidRPr="00E8595B" w14:paraId="2604BC60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7FEEA7CD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1A85FB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floridaense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36C5C8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FJ959081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F265C3E" w14:textId="085765A9" w:rsidR="00405B48" w:rsidRPr="00900079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  <w:t xml:space="preserve">Circovirus-like </w:t>
            </w:r>
            <w:r w:rsidR="00405B48" w:rsidRPr="00900079"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  <w:t>genome RW-E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5DAD9A8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900079"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  <w:t xml:space="preserve"> 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80D8FF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USA: Southwest Florida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B590B0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reclaimed water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52085DD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RW-E</w:t>
            </w:r>
          </w:p>
        </w:tc>
      </w:tr>
      <w:tr w:rsidR="00900079" w:rsidRPr="00E8595B" w14:paraId="02DDC96B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EBB7C5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99E5B7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lawatis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B28BF9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MW697516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54B2DB9" w14:textId="1BE3CB35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a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rizlama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virus AZLM_757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0025BD4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2DBAAB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0031A28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water sample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0B34C7B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AZLM_757</w:t>
            </w:r>
          </w:p>
        </w:tc>
      </w:tr>
      <w:tr w:rsidR="00900079" w:rsidRPr="00E8595B" w14:paraId="419D1A0E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184AFE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A5C272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jaringis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C56F9F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MN582084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FC11D6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ctf7a5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4E91BEA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84AE18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7BBAFD5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Jackson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4F95D1C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ctf7a5</w:t>
            </w:r>
          </w:p>
        </w:tc>
      </w:tr>
      <w:tr w:rsidR="00900079" w:rsidRPr="00E8595B" w14:paraId="3AC9A3FB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42FD5A5C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C805C0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cruti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356716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MK012442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6482FA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ctbi59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A58702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DD3969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19459D9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crucian tissue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1EBC59B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ctbi59</w:t>
            </w:r>
          </w:p>
        </w:tc>
      </w:tr>
      <w:tr w:rsidR="00900079" w:rsidRPr="00E8595B" w14:paraId="3D638E97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64A4B55D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DCEA12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mintis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B0A26D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MK032730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F82059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ctci503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A1D3DC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ED7157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1C5F55D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minnow tissue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106CEA4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ctci503</w:t>
            </w:r>
          </w:p>
        </w:tc>
      </w:tr>
      <w:tr w:rsidR="00900079" w:rsidRPr="00E8595B" w14:paraId="7E5A5161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2F61FB91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CFCB2C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procoris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5646D7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KF738873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8C845E5" w14:textId="0CF76D51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d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ragonfly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larvae associated circular virus-1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162E4FF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09BE6E2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9959E1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Procordulia grayi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2BDDFDB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DflaCV-1_NZ-PG11-LD</w:t>
            </w:r>
          </w:p>
        </w:tc>
      </w:tr>
      <w:tr w:rsidR="00900079" w:rsidRPr="00E8595B" w14:paraId="67A5074A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69F0ED86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AD50E1C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momolo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A8B3F9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OL704855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B140BA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Molossus molossus associated CRESSDNA virus MAVG-30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1B10DB0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-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0AFFDC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Argentina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2AA696E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Molossus molossus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53F7E1F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MAVG-30</w:t>
            </w:r>
          </w:p>
        </w:tc>
      </w:tr>
      <w:tr w:rsidR="00900079" w:rsidRPr="00E8595B" w14:paraId="2040B6B2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4115890F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237E2D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sewoxi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506E6A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KM821762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4CBF261" w14:textId="0B296215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sewage-associated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circular DNA virus-27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2F1E5F4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B3A4A8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4649590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sewage oxidation pond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06E87E4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SaCV-27_NZ-BS4103-2012</w:t>
            </w:r>
          </w:p>
        </w:tc>
      </w:tr>
      <w:tr w:rsidR="00900079" w:rsidRPr="00E8595B" w14:paraId="6AE570BB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6DAD82C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47F34BC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waseris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F16D05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KY487776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9443EDF" w14:textId="4DA46A73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ncultured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virus clone CG105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4A2CEEF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-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8D8609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5FFF033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wastewater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552AED7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CG10</w:t>
            </w:r>
          </w:p>
        </w:tc>
      </w:tr>
      <w:tr w:rsidR="00900079" w:rsidRPr="00E8595B" w14:paraId="2967A170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7F22A91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FBE04F6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pondae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7D14C5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KJ547630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369E8D6" w14:textId="3794A36B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Sewage-associated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circular DNA virus-6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71164E0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FBC5F2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789B115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sewage oxidation pond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FF51D0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SaCV-6_NZ-BS4017-2012</w:t>
            </w:r>
          </w:p>
        </w:tc>
      </w:tr>
      <w:tr w:rsidR="00900079" w:rsidRPr="00E8595B" w14:paraId="66C49DCE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07A8FDF6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92389A6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wagopi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364A9D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KJ547631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7D4F679" w14:textId="5C4E15BD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Sewage-associated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circular DNA virus-7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3000577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18289CC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913D76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sewage oxidation pond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393CA64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SaCV-7_NZ-BS3976-2012</w:t>
            </w:r>
          </w:p>
        </w:tc>
      </w:tr>
      <w:tr w:rsidR="00900079" w:rsidRPr="00E8595B" w14:paraId="57D4A749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FE6CCC4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44A4860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oceanis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0C78E8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KF133825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2B38A1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18 LDMD-2013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1CC46A6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633663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CE4E93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ocean water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24D3439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18 LDMD-2013</w:t>
            </w:r>
          </w:p>
        </w:tc>
      </w:tr>
      <w:tr w:rsidR="00900079" w:rsidRPr="00E8595B" w14:paraId="0FBA5383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422748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8DD7D8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oceanis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425115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KF133819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D15F42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12 LDMD-2013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1E44E1C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3954B3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2172FC8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ocean water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534EC3C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12 LDMD-2013</w:t>
            </w:r>
          </w:p>
        </w:tc>
      </w:tr>
      <w:tr w:rsidR="00900079" w:rsidRPr="00E8595B" w14:paraId="106B52B5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7A22795D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796EE8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4489F4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KP153376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114686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molecule 8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46F4FA1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F2A848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5D2A9F1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Echyridella menziesii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4725CE6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LSaCM-8-LSMU-2013</w:t>
            </w:r>
          </w:p>
        </w:tc>
      </w:tr>
      <w:tr w:rsidR="00900079" w:rsidRPr="00E8595B" w14:paraId="478E6C11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005099B6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F25982F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04C1E5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KP153371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334BA9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molecule 8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8E7C5B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1E97FB0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478632A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Potamopyrgus antipodarum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02530FB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LSaCM-8-LSGA-2013</w:t>
            </w:r>
          </w:p>
        </w:tc>
      </w:tr>
      <w:tr w:rsidR="00900079" w:rsidRPr="00E8595B" w14:paraId="2C756E76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3DD4B5CC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44F39FD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E70617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KP153373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85737A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molecule 8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14FE77A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0140284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15567FB1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Chironomus zealandicus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326D76D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LSaCM-8-LSWO-2013</w:t>
            </w:r>
          </w:p>
        </w:tc>
      </w:tr>
      <w:tr w:rsidR="00900079" w:rsidRPr="00E8595B" w14:paraId="5A025274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301B7E3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9C6084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D37F9B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KP153372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77313D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molecule 8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74CC1B9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54A7BB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25790701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Musculium novaezelandiae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2F0E7DF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LSaCM-8-LSCO-2013</w:t>
            </w:r>
          </w:p>
        </w:tc>
      </w:tr>
      <w:tr w:rsidR="00900079" w:rsidRPr="00E8595B" w14:paraId="22FE7B5D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2622060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24F1FB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080F7D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KP153374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EB0C1B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molecule 8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3E041BF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EB28D9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2EE4A5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sediment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AA6FB2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LSaCM-8-LSSO-2013</w:t>
            </w:r>
          </w:p>
        </w:tc>
      </w:tr>
      <w:tr w:rsidR="00900079" w:rsidRPr="00E8595B" w14:paraId="76E2ED91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7CF50FD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762C83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3A7925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KP153375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EA5DB7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molecule 8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3BE11F3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676BF9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54A007E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water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1A5CD84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LSaCM-8-LSWA-2013</w:t>
            </w:r>
          </w:p>
        </w:tc>
      </w:tr>
      <w:tr w:rsidR="00900079" w:rsidRPr="00E8595B" w14:paraId="03F7E2FE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7AC0CD9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19BBB59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nowtis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E6F26A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MH616738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92B1FB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ctcf175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366CDF7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09C68BB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20EB968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minnow tissue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08FA436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ctcf175</w:t>
            </w:r>
          </w:p>
        </w:tc>
      </w:tr>
      <w:tr w:rsidR="00900079" w:rsidRPr="00E8595B" w14:paraId="1F7F75DB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57CBDC53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2D042E1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particulae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AA28CB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MW678993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8FC9C7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Virus sp. D3_606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E0C9C6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2009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4DA488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USA: Pinal County, Arizona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751D6D2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airborne particulate matter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04F0A89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D3_606</w:t>
            </w:r>
          </w:p>
        </w:tc>
      </w:tr>
      <w:tr w:rsidR="00900079" w:rsidRPr="00E8595B" w14:paraId="0914BBFA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77D9085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C2274E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maringis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0ECC1A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MW202638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5CCF7F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ctg8o776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2350596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C8191A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71BD0B4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7C66A6A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ctg8o776</w:t>
            </w:r>
          </w:p>
        </w:tc>
      </w:tr>
      <w:tr w:rsidR="00900079" w:rsidRPr="00E8595B" w14:paraId="7C785092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7B7C0EC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150DC63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rhiphus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6239D0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KJ641736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F4AFD70" w14:textId="3AA4D3A5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Bat circovirus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BtRh-CV-5/Tibet2013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0AE9960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E2CF99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5E70AD90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Rhinolophus hipposideros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23BF49A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BtRh-CV-5/Tibet2013</w:t>
            </w:r>
          </w:p>
        </w:tc>
      </w:tr>
      <w:tr w:rsidR="00900079" w:rsidRPr="00E8595B" w14:paraId="5DF9CA2D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2EB7DBE3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E7B6E34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lophus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03F997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KJ641735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2EEEBCD" w14:textId="60582E91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Bat circovirus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BtRh-CV-1/Tibet2013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02D9109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C5D05C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77B4911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Rhinolophus hipposideros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52F2DB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BtRh-CV-1/Tibet2013</w:t>
            </w:r>
          </w:p>
        </w:tc>
      </w:tr>
      <w:tr w:rsidR="00900079" w:rsidRPr="00E8595B" w14:paraId="7EBCAFA5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52CE147C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6F4C7B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duliaris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79E9C2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KF738874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ADA95B5" w14:textId="31FF5169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d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ragonfly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larvae associated circular virus-2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0EAE2A6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A9D8F9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199AED26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Procordulia grayi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7889B5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DflaCV-2_NZ-PG8-LS</w:t>
            </w:r>
          </w:p>
        </w:tc>
      </w:tr>
      <w:tr w:rsidR="00900079" w:rsidRPr="00E8595B" w14:paraId="0B2001AD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27AB58FC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38181C0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raringis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A5BAA8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MN582072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9A98F4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ctczB4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38E9696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-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D7DAED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09A97C2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Rainbow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460D667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ctczB4</w:t>
            </w:r>
          </w:p>
        </w:tc>
      </w:tr>
      <w:tr w:rsidR="00900079" w:rsidRPr="00E8595B" w14:paraId="1BE44F81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65ED10A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2A4C97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tersae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6D171D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MW697552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C08DA8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Arizlama virus AZLM_25953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7AB491A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C44DCC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78D6BD2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water sample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123223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AZLM_25953</w:t>
            </w:r>
          </w:p>
        </w:tc>
      </w:tr>
      <w:tr w:rsidR="00900079" w:rsidRPr="00E8595B" w14:paraId="4C88C67A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20CAD23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FEE82D6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bowris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C1E07D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MN582083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71F6A2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cta0f7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1B37D94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-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896FF0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3C1F2D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Rainbow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228E6A1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cta0f7</w:t>
            </w:r>
          </w:p>
        </w:tc>
      </w:tr>
      <w:tr w:rsidR="00900079" w:rsidRPr="00E8595B" w14:paraId="7D8F6E1F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3633132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072C164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pintis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D720DB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MH616769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B841C8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ctcg234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646A5E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F587B3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407BF26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minnow tissue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E102CB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ctcg234</w:t>
            </w:r>
          </w:p>
        </w:tc>
      </w:tr>
      <w:tr w:rsidR="00900079" w:rsidRPr="00E8595B" w14:paraId="07CA838F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028083C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74C9ED9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pintis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176A2B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KP153495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F4DBDB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virus-41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14750BC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950839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50D6071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sediment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3DDAA3C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LSaCV-41-LSSO-2013</w:t>
            </w:r>
          </w:p>
        </w:tc>
      </w:tr>
      <w:tr w:rsidR="00900079" w:rsidRPr="00E8595B" w14:paraId="63EDE24F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7F25AC2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349947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Ninurtavirus culiziae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8D1FD8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KP153494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AF85C3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virus-41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34F695F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2E381A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1CF2304D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Musculium novaezelandiae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1233AFD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LSaCV-41-LSCO-2013</w:t>
            </w:r>
          </w:p>
        </w:tc>
      </w:tr>
      <w:tr w:rsidR="00900079" w:rsidRPr="00E8595B" w14:paraId="792CB833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380FDFA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4047D5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Sanivirus maringis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B491A6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MW202411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E86597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ct3I9170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13236D6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129826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407B9B4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100DD0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ct3I9170</w:t>
            </w:r>
          </w:p>
        </w:tc>
      </w:tr>
      <w:tr w:rsidR="00900079" w:rsidRPr="00E8595B" w14:paraId="3E651355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43A36820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Sanivirus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EDE672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Sanivirus suspensae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528CAC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MN891791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8F79BA4" w14:textId="77777777" w:rsidR="00405B48" w:rsidRPr="00900079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</w:pPr>
            <w:r w:rsidRPr="00900079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>Forsythia suspensa CRESS virus pt110-cirl-3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7E1AC5A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900079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 xml:space="preserve"> 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41CB6A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3C975C83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Forsythia suspensa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15C4EA8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pt110-cirl-3</w:t>
            </w:r>
          </w:p>
        </w:tc>
      </w:tr>
      <w:tr w:rsidR="00900079" w:rsidRPr="00E8595B" w14:paraId="0B3582B1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46A36DC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Saothovirus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6B68911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Saothovirus lawatis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3B4FFA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MW697518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1BFB50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Arizlama virus AZLM_746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28FC85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104CD6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7049AE0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water sample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55A738A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AZLM_746</w:t>
            </w:r>
          </w:p>
        </w:tc>
      </w:tr>
      <w:tr w:rsidR="00900079" w:rsidRPr="00E8595B" w14:paraId="2DC49A8D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EE364D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Saothovirus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4A164B4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Saothovirus lawatis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EA10EE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KM598395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3C49E23" w14:textId="2AE2EFBB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o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donata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-associated circular virus-12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38F37AB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FB845D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0B5CA7F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Libellula quadrimaculata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7CA3AA2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OdasCV-12-US-1518LM1-12</w:t>
            </w:r>
          </w:p>
        </w:tc>
      </w:tr>
      <w:tr w:rsidR="00900079" w:rsidRPr="00E8595B" w14:paraId="1C4208FF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6A69E62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Saothovirus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BAFDC61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Saothovirus maringis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4A6707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MW202707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0368A5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ctsVI820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765C2A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5EA8B5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51EF70C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9C7422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ctsVI820</w:t>
            </w:r>
          </w:p>
        </w:tc>
      </w:tr>
      <w:tr w:rsidR="00900079" w:rsidRPr="00E8595B" w14:paraId="6CCEFE8A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2C5FD9E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Saothovirus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43766C1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Saothovirus cruti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C6DF34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MK012512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11A935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ctba54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2392E19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4E65E0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24B17D5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crucian tissue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4822742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ctba54</w:t>
            </w:r>
          </w:p>
        </w:tc>
      </w:tr>
      <w:tr w:rsidR="00900079" w:rsidRPr="00E8595B" w14:paraId="35FE83BC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5C07F66F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Saothovirus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885D55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Saothovirus dianchis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157573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KT149401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EB960DA" w14:textId="5F139074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Circovirus-like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genome DCCV-8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78C5417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2010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426C84D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58324823" w14:textId="77777777" w:rsidR="00405B48" w:rsidRPr="00900079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</w:pPr>
            <w:r w:rsidRPr="00900079"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  <w:t>Freshwater lake (Dianchi) sample (&lt; 0.5m)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1C063A7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DCCV-8</w:t>
            </w:r>
          </w:p>
        </w:tc>
      </w:tr>
      <w:tr w:rsidR="00900079" w:rsidRPr="00E8595B" w14:paraId="6A1E13A2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0010913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Saothovirus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6A00DF4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Saothovirus mintis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543FFB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MK032700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6CB6E2B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ctbd169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3F23CA0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B0A76F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3B8398D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minnow tissue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428B03D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ctbd169</w:t>
            </w:r>
          </w:p>
        </w:tc>
      </w:tr>
      <w:tr w:rsidR="00900079" w:rsidRPr="00E8595B" w14:paraId="70E7E758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EE41C39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Saothovirus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01B7F8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Saothovirus manatis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9F899E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MW202813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134819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ctmKE188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165D504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14DEAC3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3D8242D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494B82D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ctmKE188</w:t>
            </w:r>
          </w:p>
        </w:tc>
      </w:tr>
      <w:tr w:rsidR="00900079" w:rsidRPr="00E8595B" w14:paraId="41C2ABD7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0BA3085E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Saothovirus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884B91F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Saothovirus manatis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6BE8BD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MW202652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708809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cttdt362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5C39080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12F4D33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555808C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2D55705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cttdt362</w:t>
            </w:r>
          </w:p>
        </w:tc>
      </w:tr>
      <w:tr w:rsidR="00900079" w:rsidRPr="00E8595B" w14:paraId="40A921D9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64473DD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Chinseivirus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C1BEF5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Chinseivirus sewoxi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6B9CA1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KM821759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08A2334" w14:textId="0C99A2D6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Sewage-associated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circular DNA virus-24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5E7555B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666F0F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46368A7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sewage oxidation pond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356A0E0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SaCV-24_NZ-BS4091-2012</w:t>
            </w:r>
          </w:p>
        </w:tc>
      </w:tr>
      <w:tr w:rsidR="00900079" w:rsidRPr="00E8595B" w14:paraId="137D1E3C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33844C9D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Sanchirviurs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57BE126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Sanchirviurs lawatis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C795EE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MW697509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73A6D3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Arizlama virus AZLM_785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277C40F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4D49B0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4B4CDCF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water sample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5EC700F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AZLM_785</w:t>
            </w:r>
          </w:p>
        </w:tc>
      </w:tr>
      <w:tr w:rsidR="00900079" w:rsidRPr="00E8595B" w14:paraId="6C61833E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41FDAC1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Kronovirus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BC04626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Kronovirus crassaminis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A4FFE7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KP153508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9E0F85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virus-49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56A3D96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66D910C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3066590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sediment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171F8C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LSaCV-49-LSSO-2013</w:t>
            </w:r>
          </w:p>
        </w:tc>
      </w:tr>
      <w:tr w:rsidR="00900079" w:rsidRPr="00E8595B" w14:paraId="569ED83F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73F4CE04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Kronovirus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190704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Kronovirus crassaminis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D2F50B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KP153509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4B396EC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virus-49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755B958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584D9C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4A27616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Musculium novaezelandiae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479913F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LSaCV-49-LSCO-2013</w:t>
            </w:r>
          </w:p>
        </w:tc>
      </w:tr>
      <w:tr w:rsidR="00900079" w:rsidRPr="00E8595B" w14:paraId="2D11C8F5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26DABE9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Kronovirus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0CF125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Kronovirus crassaminis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30002E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KP153510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27D1E16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virus-49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14F7D94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0356735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2693FAE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water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160DDE3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LSaCV-49-LSWA-2013</w:t>
            </w:r>
          </w:p>
        </w:tc>
      </w:tr>
      <w:tr w:rsidR="00900079" w:rsidRPr="00E8595B" w14:paraId="44E7DC77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1E57199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Kronovirus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E7DDE13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Kronovirus crassaminis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DBD2A1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KP153507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2D03734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virus-49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7869CE2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0E1738F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2BF21502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Potamopyrgus antipodarum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011CB21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LSaCV-49-LSGA-2013</w:t>
            </w:r>
          </w:p>
        </w:tc>
      </w:tr>
      <w:tr w:rsidR="00900079" w:rsidRPr="00E8595B" w14:paraId="6EAFC9EF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0E01941B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Zohali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D9B8AB3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Zohali maramis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324EC6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OP549819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A8D7971" w14:textId="7D08A668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w</w:t>
            </w: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igfec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virus K19_432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6078B7F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2021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1236A6B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55A6C3D3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Mareca americana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79B34D7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K19_MH_432</w:t>
            </w:r>
          </w:p>
        </w:tc>
      </w:tr>
      <w:tr w:rsidR="00900079" w:rsidRPr="00E8595B" w14:paraId="04EB073E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68E2D1D4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Raagevirus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098A38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Raagevirus napperis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AC6795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MH617563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0B2AC04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ctda199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021F0EF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C8D721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595ED93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26BEE88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ctda199</w:t>
            </w:r>
          </w:p>
        </w:tc>
      </w:tr>
      <w:tr w:rsidR="00900079" w:rsidRPr="00E8595B" w14:paraId="36553BD6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47818F9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Raagevirus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06E8B4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Raagevirus napperis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BE2844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KM874359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BF87A7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Avon-Heathcote Estuary associated circular virus 26 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067E302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320AC9D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2EE56B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Paphies subtriangulata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6C814587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AHEaCV-26-NZ-2311TU-2012</w:t>
            </w:r>
          </w:p>
        </w:tc>
      </w:tr>
      <w:tr w:rsidR="00900079" w:rsidRPr="00E8595B" w14:paraId="15A4B9E2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7EE55AE1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Seetinvirus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FDC5749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Seetinvirus maringis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30D549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MW202873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3172691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ctP9b653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0D35669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4ADFFF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3242187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2CB0CC9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ctP9b653</w:t>
            </w:r>
          </w:p>
        </w:tc>
      </w:tr>
      <w:tr w:rsidR="00900079" w:rsidRPr="00E8595B" w14:paraId="60CB8D11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6B7BD97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Savurvirus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9524CDA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Savurvirus yangris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55AF7A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MW347481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7DDC6F53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4zj-CRESS</w:t>
            </w: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-3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0CA7CE4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1CA1F8E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China: Yangtze River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0CD7623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water samples from river ports along the Yangtze River in China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3DE04BD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4zj-CRESS-3</w:t>
            </w:r>
          </w:p>
        </w:tc>
      </w:tr>
      <w:tr w:rsidR="00900079" w:rsidRPr="00E8595B" w14:paraId="1A4064C0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7BEFA3F5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Tuxingvirus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371E597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Tuxingvirus gruidis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381A7CD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MN928956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00F2410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hftoti49cir1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2FE7435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560E5B8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7FDA59D4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Gruidae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76B509A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hftoti49cir1</w:t>
            </w:r>
          </w:p>
        </w:tc>
      </w:tr>
      <w:tr w:rsidR="00900079" w:rsidRPr="00E8595B" w14:paraId="735E8FD9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3365D0D3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Sadornvirus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408F588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Sadornvirus chesapis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6C05C2A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FJ959083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5C9C9777" w14:textId="4FE4EC9A" w:rsidR="00405B48" w:rsidRPr="00E8595B" w:rsidRDefault="00864A8A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Circovirus-like </w:t>
            </w:r>
            <w:r w:rsidR="00405B48"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genome CB-B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7E6B92C2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-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FEA1735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52893A7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Chesapeake Bay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75951549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CB-B</w:t>
            </w:r>
          </w:p>
        </w:tc>
      </w:tr>
      <w:tr w:rsidR="00900079" w:rsidRPr="00E8595B" w14:paraId="63DC9461" w14:textId="77777777" w:rsidTr="00900079">
        <w:trPr>
          <w:trHeight w:val="144"/>
        </w:trPr>
        <w:tc>
          <w:tcPr>
            <w:tcW w:w="988" w:type="dxa"/>
            <w:shd w:val="clear" w:color="auto" w:fill="auto"/>
            <w:noWrap/>
            <w:hideMark/>
          </w:tcPr>
          <w:p w14:paraId="0DC15B44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Zuhalvirus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DD6F4AD" w14:textId="77777777" w:rsidR="00405B48" w:rsidRPr="00E8595B" w:rsidRDefault="00405B48" w:rsidP="009C33EF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Zuhalvirus cruti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A757ACC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MK012507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14:paraId="17F4B7CF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ctdb57</w:t>
            </w:r>
          </w:p>
        </w:tc>
        <w:tc>
          <w:tcPr>
            <w:tcW w:w="812" w:type="dxa"/>
            <w:shd w:val="clear" w:color="auto" w:fill="auto"/>
            <w:noWrap/>
            <w:hideMark/>
          </w:tcPr>
          <w:p w14:paraId="223C2F8E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14:paraId="79F92CA1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2245" w:type="dxa"/>
            <w:shd w:val="clear" w:color="auto" w:fill="auto"/>
            <w:noWrap/>
            <w:hideMark/>
          </w:tcPr>
          <w:p w14:paraId="673218B8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crucian tissue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07EB2AFB" w14:textId="77777777" w:rsidR="00405B48" w:rsidRPr="00E8595B" w:rsidRDefault="00405B48" w:rsidP="009C33EF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8595B">
              <w:rPr>
                <w:rFonts w:ascii="Arial Narrow" w:hAnsi="Arial Narrow" w:cs="Calibri"/>
                <w:color w:val="000000"/>
                <w:sz w:val="12"/>
                <w:szCs w:val="12"/>
              </w:rPr>
              <w:t>ctdb57</w:t>
            </w:r>
          </w:p>
        </w:tc>
      </w:tr>
    </w:tbl>
    <w:p w14:paraId="491CCBA7" w14:textId="77777777" w:rsidR="005B1649" w:rsidRDefault="005B1649">
      <w:pPr>
        <w:rPr>
          <w:rFonts w:ascii="Arial" w:hAnsi="Arial" w:cs="Arial"/>
          <w:b/>
          <w:sz w:val="22"/>
          <w:szCs w:val="22"/>
        </w:rPr>
      </w:pPr>
    </w:p>
    <w:p w14:paraId="400AFD8A" w14:textId="77777777" w:rsidR="00900079" w:rsidRDefault="0090007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F23CF3E" w14:textId="4BC78375" w:rsidR="00A174CC" w:rsidRDefault="00405B48">
      <w:pPr>
        <w:rPr>
          <w:rFonts w:ascii="Arial" w:hAnsi="Arial" w:cs="Arial"/>
          <w:b/>
          <w:sz w:val="22"/>
          <w:szCs w:val="22"/>
        </w:rPr>
      </w:pPr>
      <w:r w:rsidRPr="001A5A61">
        <w:rPr>
          <w:rFonts w:ascii="Arial" w:hAnsi="Arial" w:cs="Arial"/>
          <w:b/>
          <w:sz w:val="22"/>
          <w:szCs w:val="22"/>
        </w:rPr>
        <w:lastRenderedPageBreak/>
        <w:t xml:space="preserve">Table </w:t>
      </w:r>
      <w:r>
        <w:rPr>
          <w:rFonts w:ascii="Arial" w:hAnsi="Arial" w:cs="Arial"/>
          <w:b/>
          <w:sz w:val="22"/>
          <w:szCs w:val="22"/>
        </w:rPr>
        <w:t>2</w:t>
      </w:r>
      <w:r w:rsidRPr="001A5A61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658E5">
        <w:rPr>
          <w:rFonts w:ascii="Arial" w:hAnsi="Arial" w:cs="Arial"/>
          <w:bCs/>
          <w:sz w:val="22"/>
          <w:szCs w:val="22"/>
        </w:rPr>
        <w:t xml:space="preserve">Summary of the viruses classified </w:t>
      </w:r>
      <w:r>
        <w:rPr>
          <w:rFonts w:ascii="Arial" w:hAnsi="Arial" w:cs="Arial"/>
          <w:bCs/>
          <w:sz w:val="22"/>
          <w:szCs w:val="22"/>
        </w:rPr>
        <w:t xml:space="preserve">in the new order </w:t>
      </w:r>
      <w:r w:rsidRPr="00405B48">
        <w:rPr>
          <w:rFonts w:ascii="Arial" w:hAnsi="Arial" w:cs="Arial"/>
          <w:bCs/>
          <w:i/>
          <w:iCs/>
          <w:sz w:val="22"/>
          <w:szCs w:val="22"/>
        </w:rPr>
        <w:t>Saturnivirales</w:t>
      </w:r>
      <w:r w:rsidRPr="00275812">
        <w:rPr>
          <w:rFonts w:ascii="Arial" w:hAnsi="Arial" w:cs="Arial"/>
          <w:bCs/>
          <w:sz w:val="22"/>
          <w:szCs w:val="22"/>
        </w:rPr>
        <w:t xml:space="preserve"> and family </w:t>
      </w:r>
      <w:r w:rsidR="00F7483D">
        <w:rPr>
          <w:rFonts w:ascii="Arial" w:hAnsi="Arial" w:cs="Arial"/>
          <w:bCs/>
          <w:i/>
          <w:iCs/>
          <w:sz w:val="22"/>
          <w:szCs w:val="22"/>
        </w:rPr>
        <w:t xml:space="preserve">Mahapunaviridae </w:t>
      </w:r>
    </w:p>
    <w:p w14:paraId="0BD24768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206"/>
        <w:gridCol w:w="777"/>
        <w:gridCol w:w="1668"/>
        <w:gridCol w:w="741"/>
        <w:gridCol w:w="947"/>
        <w:gridCol w:w="1810"/>
        <w:gridCol w:w="1021"/>
      </w:tblGrid>
      <w:tr w:rsidR="00405B48" w:rsidRPr="00E07E41" w14:paraId="37B0A948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</w:tcPr>
          <w:p w14:paraId="1F0B0167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Genus</w:t>
            </w:r>
          </w:p>
        </w:tc>
        <w:tc>
          <w:tcPr>
            <w:tcW w:w="669" w:type="pct"/>
            <w:shd w:val="clear" w:color="auto" w:fill="auto"/>
            <w:noWrap/>
          </w:tcPr>
          <w:p w14:paraId="04419EFE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Species</w:t>
            </w:r>
          </w:p>
        </w:tc>
        <w:tc>
          <w:tcPr>
            <w:tcW w:w="431" w:type="pct"/>
          </w:tcPr>
          <w:p w14:paraId="647D3031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Accession #</w:t>
            </w:r>
          </w:p>
        </w:tc>
        <w:tc>
          <w:tcPr>
            <w:tcW w:w="925" w:type="pct"/>
            <w:shd w:val="clear" w:color="auto" w:fill="auto"/>
            <w:noWrap/>
          </w:tcPr>
          <w:p w14:paraId="31AEB14D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Virus</w:t>
            </w:r>
          </w:p>
        </w:tc>
        <w:tc>
          <w:tcPr>
            <w:tcW w:w="411" w:type="pct"/>
            <w:shd w:val="clear" w:color="auto" w:fill="auto"/>
            <w:noWrap/>
          </w:tcPr>
          <w:p w14:paraId="15D4A739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Year</w:t>
            </w:r>
          </w:p>
        </w:tc>
        <w:tc>
          <w:tcPr>
            <w:tcW w:w="525" w:type="pct"/>
            <w:shd w:val="clear" w:color="auto" w:fill="auto"/>
            <w:noWrap/>
          </w:tcPr>
          <w:p w14:paraId="1A1FFDCA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Country</w:t>
            </w:r>
          </w:p>
        </w:tc>
        <w:tc>
          <w:tcPr>
            <w:tcW w:w="1004" w:type="pct"/>
            <w:shd w:val="clear" w:color="auto" w:fill="auto"/>
            <w:noWrap/>
          </w:tcPr>
          <w:p w14:paraId="5857FE2E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Host /source</w:t>
            </w:r>
          </w:p>
        </w:tc>
        <w:tc>
          <w:tcPr>
            <w:tcW w:w="566" w:type="pct"/>
            <w:shd w:val="clear" w:color="auto" w:fill="auto"/>
            <w:noWrap/>
          </w:tcPr>
          <w:p w14:paraId="42BF15B5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Isolate</w:t>
            </w:r>
          </w:p>
        </w:tc>
      </w:tr>
      <w:tr w:rsidR="00405B48" w:rsidRPr="00E07E41" w14:paraId="24957572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0F5AF18C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2EF138CA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 apogeeis</w:t>
            </w:r>
          </w:p>
        </w:tc>
        <w:tc>
          <w:tcPr>
            <w:tcW w:w="431" w:type="pct"/>
          </w:tcPr>
          <w:p w14:paraId="771C684F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MT181545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17DA911E" w14:textId="1C559D80" w:rsidR="00405B48" w:rsidRPr="00E07E41" w:rsidRDefault="00864A8A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</w:rPr>
              <w:t>m</w:t>
            </w: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 xml:space="preserve">armot </w:t>
            </w:r>
            <w:r w:rsidR="00405B48"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associated feces virus 5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36FDED76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468B9F3C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756892B1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Marmota flaviventris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47D07E98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MAR1_1_2070</w:t>
            </w:r>
          </w:p>
        </w:tc>
      </w:tr>
      <w:tr w:rsidR="00405B48" w:rsidRPr="00E07E41" w14:paraId="3500EA48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14C7634B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4038F5A9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 cometis</w:t>
            </w:r>
          </w:p>
        </w:tc>
        <w:tc>
          <w:tcPr>
            <w:tcW w:w="431" w:type="pct"/>
          </w:tcPr>
          <w:p w14:paraId="64351DD3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KJ641730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64C601CA" w14:textId="1B87EAE7" w:rsidR="00405B48" w:rsidRPr="00900079" w:rsidRDefault="00864A8A" w:rsidP="009C33EF">
            <w:pPr>
              <w:rPr>
                <w:rFonts w:ascii="Arial Narrow" w:hAnsi="Arial Narrow" w:cs="Arial"/>
                <w:color w:val="000000"/>
                <w:sz w:val="12"/>
                <w:szCs w:val="12"/>
                <w:lang w:val="fr-FR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  <w:lang w:val="fr-FR"/>
              </w:rPr>
              <w:t xml:space="preserve">Bat circovirus </w:t>
            </w:r>
            <w:r w:rsidR="00405B48" w:rsidRPr="00900079">
              <w:rPr>
                <w:rFonts w:ascii="Arial Narrow" w:hAnsi="Arial Narrow" w:cs="Arial"/>
                <w:color w:val="000000"/>
                <w:sz w:val="12"/>
                <w:szCs w:val="12"/>
                <w:lang w:val="fr-FR"/>
              </w:rPr>
              <w:t>BtMl-CV/QH2013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1B3F8FEE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7081665D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2F40F3E0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Murina leucogaster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69D8960A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BtMl-CV/QH2013</w:t>
            </w:r>
          </w:p>
        </w:tc>
      </w:tr>
      <w:tr w:rsidR="00405B48" w:rsidRPr="00E07E41" w14:paraId="05EBDE17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7F288E2A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51E2E26F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 faculaes</w:t>
            </w:r>
          </w:p>
        </w:tc>
        <w:tc>
          <w:tcPr>
            <w:tcW w:w="431" w:type="pct"/>
          </w:tcPr>
          <w:p w14:paraId="08159BDD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MH617345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4009111A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CRESS virus sp. ctda86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36E1E58B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132FC9D5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2B5EBD08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mouse tissue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6C86AEC6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ctda86</w:t>
            </w:r>
          </w:p>
        </w:tc>
      </w:tr>
      <w:tr w:rsidR="00405B48" w:rsidRPr="00E07E41" w14:paraId="3801504B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44B3CB15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4082BD58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 faculaes</w:t>
            </w:r>
          </w:p>
        </w:tc>
        <w:tc>
          <w:tcPr>
            <w:tcW w:w="431" w:type="pct"/>
          </w:tcPr>
          <w:p w14:paraId="72A6B534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MH552490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00827CBD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CRESS virus sp. ctce55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28F8010E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4D4D37E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26655DC9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mouse tissue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19CBBC3E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ctce55</w:t>
            </w:r>
          </w:p>
        </w:tc>
      </w:tr>
      <w:tr w:rsidR="00405B48" w:rsidRPr="00E07E41" w14:paraId="3152BD03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257228CF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279465B1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 solis</w:t>
            </w:r>
          </w:p>
        </w:tc>
        <w:tc>
          <w:tcPr>
            <w:tcW w:w="431" w:type="pct"/>
          </w:tcPr>
          <w:p w14:paraId="030DFEA3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KT862235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4AEE63B1" w14:textId="484B6A9F" w:rsidR="00405B48" w:rsidRPr="00900079" w:rsidRDefault="00864A8A" w:rsidP="009C33EF">
            <w:pPr>
              <w:rPr>
                <w:rFonts w:ascii="Arial Narrow" w:hAnsi="Arial Narrow" w:cs="Arial"/>
                <w:color w:val="000000"/>
                <w:sz w:val="12"/>
                <w:szCs w:val="12"/>
                <w:lang w:val="pt-BR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  <w:lang w:val="pt-BR"/>
              </w:rPr>
              <w:t>l</w:t>
            </w:r>
            <w:r w:rsidRPr="00900079">
              <w:rPr>
                <w:rFonts w:ascii="Arial Narrow" w:hAnsi="Arial Narrow" w:cs="Arial"/>
                <w:color w:val="000000"/>
                <w:sz w:val="12"/>
                <w:szCs w:val="12"/>
                <w:lang w:val="pt-BR"/>
              </w:rPr>
              <w:t xml:space="preserve">lama </w:t>
            </w:r>
            <w:r w:rsidR="00405B48" w:rsidRPr="00900079">
              <w:rPr>
                <w:rFonts w:ascii="Arial Narrow" w:hAnsi="Arial Narrow" w:cs="Arial"/>
                <w:color w:val="000000"/>
                <w:sz w:val="12"/>
                <w:szCs w:val="12"/>
                <w:lang w:val="pt-BR"/>
              </w:rPr>
              <w:t>faeces associated circular DNA virus-1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36736B26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04E2663A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7C78753D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Lama glama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3436B1E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29_llama</w:t>
            </w:r>
          </w:p>
        </w:tc>
      </w:tr>
      <w:tr w:rsidR="00405B48" w:rsidRPr="00E07E41" w14:paraId="2A731C58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4E29DF60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376B4410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 lunaes</w:t>
            </w:r>
          </w:p>
        </w:tc>
        <w:tc>
          <w:tcPr>
            <w:tcW w:w="431" w:type="pct"/>
          </w:tcPr>
          <w:p w14:paraId="291ED9A7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MK433218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1F90AC38" w14:textId="10463347" w:rsidR="00405B48" w:rsidRPr="00E07E41" w:rsidRDefault="00864A8A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</w:rPr>
              <w:t>b</w:t>
            </w: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 xml:space="preserve">lackfly </w:t>
            </w:r>
            <w:r w:rsidR="00405B48"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DNA Virus 4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0C2B9DF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0056BF82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New Zealand: Canterbury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1AFD7E00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Austrosimulium australense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09D77A15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SF02_664</w:t>
            </w:r>
          </w:p>
        </w:tc>
      </w:tr>
      <w:tr w:rsidR="00405B48" w:rsidRPr="00E07E41" w14:paraId="66835F7B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1D1335F6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0509D79E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 nebulais</w:t>
            </w:r>
          </w:p>
        </w:tc>
        <w:tc>
          <w:tcPr>
            <w:tcW w:w="431" w:type="pct"/>
          </w:tcPr>
          <w:p w14:paraId="65A1732E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MH617097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7DCCA10C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CRESS virus sp. ctbg966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2E4B346F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16274F88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7D22D9A3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minnow tissue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3D043C2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ctbg966</w:t>
            </w:r>
          </w:p>
        </w:tc>
      </w:tr>
      <w:tr w:rsidR="00405B48" w:rsidRPr="00E07E41" w14:paraId="21F8B1AF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58F2D2F0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7693388C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 parsecis</w:t>
            </w:r>
          </w:p>
        </w:tc>
        <w:tc>
          <w:tcPr>
            <w:tcW w:w="431" w:type="pct"/>
          </w:tcPr>
          <w:p w14:paraId="08ED3A44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KP153407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0FE0E94B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Lake Sarah-associated circular virus-9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4262AAA1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5E38A7CC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3E8A17A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sediment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52B918C9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LSaCV-9-LSSO-2013</w:t>
            </w:r>
          </w:p>
        </w:tc>
      </w:tr>
      <w:tr w:rsidR="00405B48" w:rsidRPr="00E07E41" w14:paraId="32751954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5CC5582B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19D46268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Acamarivirus perigeeis</w:t>
            </w:r>
          </w:p>
        </w:tc>
        <w:tc>
          <w:tcPr>
            <w:tcW w:w="431" w:type="pct"/>
          </w:tcPr>
          <w:p w14:paraId="03D00222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MK433219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5DEE775D" w14:textId="7029D247" w:rsidR="00405B48" w:rsidRPr="00E07E41" w:rsidRDefault="00864A8A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</w:rPr>
              <w:t>b</w:t>
            </w: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 xml:space="preserve">lackfly </w:t>
            </w:r>
            <w:r w:rsidR="00405B48"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DNA Virus 5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206620A6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08FF4F6F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New Zealand: Canterbury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4597019B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Austrosimulium australense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4D257E8F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SF02_839</w:t>
            </w:r>
          </w:p>
        </w:tc>
      </w:tr>
      <w:tr w:rsidR="00405B48" w:rsidRPr="00E07E41" w14:paraId="644227BD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51597C23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Cursavirus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70FC35A3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Cursavirus rocheis</w:t>
            </w:r>
          </w:p>
        </w:tc>
        <w:tc>
          <w:tcPr>
            <w:tcW w:w="431" w:type="pct"/>
          </w:tcPr>
          <w:p w14:paraId="16A28FC6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KP153471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75726596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Lake Sarah-associated circular virus-34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40B01059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3D6FECB1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09D80B49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sediment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40359FD9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LSaCV-34-LSSO-2013</w:t>
            </w:r>
          </w:p>
        </w:tc>
      </w:tr>
      <w:tr w:rsidR="00405B48" w:rsidRPr="00E07E41" w14:paraId="3E56982B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58FB6AAE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Cursavirus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40387A11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Cursavirus rocheis</w:t>
            </w:r>
          </w:p>
        </w:tc>
        <w:tc>
          <w:tcPr>
            <w:tcW w:w="431" w:type="pct"/>
          </w:tcPr>
          <w:p w14:paraId="51AFA462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KP153470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5A422502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Lake Sarah-associated circular virus-34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36929CA9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3190DE8E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1DB6BB4A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Potamopyrgus antipodarum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063BC739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LSaCV-34-LSGA-2013</w:t>
            </w:r>
          </w:p>
        </w:tc>
      </w:tr>
      <w:tr w:rsidR="00405B48" w:rsidRPr="00E07E41" w14:paraId="375705E7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1B1887E2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Cursavirus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1721AFE9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Cursavirus nadis</w:t>
            </w:r>
          </w:p>
        </w:tc>
        <w:tc>
          <w:tcPr>
            <w:tcW w:w="431" w:type="pct"/>
          </w:tcPr>
          <w:p w14:paraId="02664A13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MH616917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293478DF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CRESS virus sp. ctbb930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5D0DBECE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735DD3BA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7190802D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minnow tissue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4F92370E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ctbb930</w:t>
            </w:r>
          </w:p>
        </w:tc>
      </w:tr>
      <w:tr w:rsidR="00405B48" w:rsidRPr="00E07E41" w14:paraId="1A1C7203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208A4563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Cursavirus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7394B1F7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Cursavirus zenis</w:t>
            </w:r>
          </w:p>
        </w:tc>
        <w:tc>
          <w:tcPr>
            <w:tcW w:w="431" w:type="pct"/>
          </w:tcPr>
          <w:p w14:paraId="2A7C4A1E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MK570199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7D341E43" w14:textId="0F74E36F" w:rsidR="00405B48" w:rsidRPr="00E07E41" w:rsidRDefault="00864A8A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</w:rPr>
              <w:t>c</w:t>
            </w: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 xml:space="preserve">apybara </w:t>
            </w:r>
            <w:r w:rsidR="00405B48"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virus 37_cap1_578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5379E77A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06B205F8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769BBBFB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Hydrochoerus hydrochaeris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4F87719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cap1_578</w:t>
            </w:r>
          </w:p>
        </w:tc>
      </w:tr>
      <w:tr w:rsidR="00405B48" w:rsidRPr="00E07E41" w14:paraId="281FB289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504EA89E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Cursavirus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74A792D5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Cursavirus zenis</w:t>
            </w:r>
          </w:p>
        </w:tc>
        <w:tc>
          <w:tcPr>
            <w:tcW w:w="431" w:type="pct"/>
          </w:tcPr>
          <w:p w14:paraId="5BB8E29F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MK570198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5EDAE7AB" w14:textId="1245D3B2" w:rsidR="00405B48" w:rsidRPr="00E07E41" w:rsidRDefault="00864A8A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</w:rPr>
              <w:t>c</w:t>
            </w: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 xml:space="preserve">apybara </w:t>
            </w:r>
            <w:r w:rsidR="00405B48"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virus 36_cap1_42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0EF67945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2096FFFE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5BE78864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Hydrochoerus hydrochaeris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5C684B5A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cap1_42</w:t>
            </w:r>
          </w:p>
        </w:tc>
      </w:tr>
      <w:tr w:rsidR="00405B48" w:rsidRPr="00E07E41" w14:paraId="5D7E7B4A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6310E864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Fuluvirus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1AB02E21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Fuluvirus siderealis</w:t>
            </w:r>
          </w:p>
        </w:tc>
        <w:tc>
          <w:tcPr>
            <w:tcW w:w="431" w:type="pct"/>
          </w:tcPr>
          <w:p w14:paraId="73E66DBE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MK570172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6A0D1658" w14:textId="1BD71A40" w:rsidR="00405B48" w:rsidRPr="00E07E41" w:rsidRDefault="00864A8A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</w:rPr>
              <w:t>c</w:t>
            </w: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 xml:space="preserve">apybara </w:t>
            </w:r>
            <w:r w:rsidR="00405B48"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virus 10_cap1_55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131F25C8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2CF92E24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6E6BF5AA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Hydrochoerus hydrochaeris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3EBC6BC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cap1_55</w:t>
            </w:r>
          </w:p>
        </w:tc>
      </w:tr>
      <w:tr w:rsidR="00405B48" w:rsidRPr="00E07E41" w14:paraId="4D9A47E5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584CBE37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Fuluvirus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132A393F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Fuluvirus stellaris</w:t>
            </w:r>
          </w:p>
        </w:tc>
        <w:tc>
          <w:tcPr>
            <w:tcW w:w="431" w:type="pct"/>
          </w:tcPr>
          <w:p w14:paraId="55E2E3A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MK433217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7C4364BC" w14:textId="2616C0C6" w:rsidR="00405B48" w:rsidRPr="00E07E41" w:rsidRDefault="00864A8A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</w:rPr>
              <w:t>b</w:t>
            </w: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 xml:space="preserve">lackfly </w:t>
            </w:r>
            <w:r w:rsidR="00405B48"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DNA Virus 3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407C8AEA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04EA0E59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New Zealand: Canterbury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22352FEB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Austrosimulium australense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6D7C1E1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SF02_402</w:t>
            </w:r>
          </w:p>
        </w:tc>
      </w:tr>
      <w:tr w:rsidR="00405B48" w:rsidRPr="00E07E41" w14:paraId="268AE47C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32C4EE3D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Elnathivirus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47F47007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Elnathivirus orbitis</w:t>
            </w:r>
          </w:p>
        </w:tc>
        <w:tc>
          <w:tcPr>
            <w:tcW w:w="431" w:type="pct"/>
          </w:tcPr>
          <w:p w14:paraId="077A9C88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MW697488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05D3B4AC" w14:textId="51EE3642" w:rsidR="00405B48" w:rsidRPr="00E07E41" w:rsidRDefault="00864A8A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</w:rPr>
              <w:t>a</w:t>
            </w:r>
            <w:r w:rsidR="00405B48"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rizlama virus AZLM_890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25C6E4DB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5A466C24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5AAF7EF6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Lake water sample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19A6941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AZLM_890</w:t>
            </w:r>
          </w:p>
        </w:tc>
      </w:tr>
      <w:tr w:rsidR="00405B48" w:rsidRPr="00E07E41" w14:paraId="596AFF73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396C2524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Enifivirus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04D9A37C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Enifivirus asteris</w:t>
            </w:r>
          </w:p>
        </w:tc>
        <w:tc>
          <w:tcPr>
            <w:tcW w:w="431" w:type="pct"/>
          </w:tcPr>
          <w:p w14:paraId="2C617183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MH617376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314C8189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CRESS virus sp. ctcf955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5F124187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5A68D34C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027F0319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minnow tissue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5DA68C8E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ctcf955</w:t>
            </w:r>
          </w:p>
        </w:tc>
      </w:tr>
      <w:tr w:rsidR="00405B48" w:rsidRPr="00E07E41" w14:paraId="163B0007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78D6C3C7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Garivirus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6221A3CD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Garivirus zodis</w:t>
            </w:r>
          </w:p>
        </w:tc>
        <w:tc>
          <w:tcPr>
            <w:tcW w:w="431" w:type="pct"/>
          </w:tcPr>
          <w:p w14:paraId="3F95C8B6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MZ556194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7041D4C4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Red panda feces-associated circular DNA virus 21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288C5D9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2BEE289E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China: Sichuan Province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6A98FDED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Ailurus fulgens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0A5266B6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Rpf284cress20-12</w:t>
            </w:r>
          </w:p>
        </w:tc>
      </w:tr>
      <w:tr w:rsidR="00405B48" w:rsidRPr="00E07E41" w14:paraId="78D78BEF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707CD0F3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Amalthevirus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7F68F442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Amalthevirus altais</w:t>
            </w:r>
          </w:p>
        </w:tc>
        <w:tc>
          <w:tcPr>
            <w:tcW w:w="431" w:type="pct"/>
          </w:tcPr>
          <w:p w14:paraId="786F7D16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MT671987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681EB199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Cressdnaviricota sp. 169P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7C90171D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3ED3C04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5C8335E2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Sus scrofa domesticus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30B708C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169P</w:t>
            </w:r>
          </w:p>
        </w:tc>
      </w:tr>
      <w:tr w:rsidR="00405B48" w:rsidRPr="00E07E41" w14:paraId="2661FCC8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00203608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Thebevirus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6EC57B17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Thebevirus arielis</w:t>
            </w:r>
          </w:p>
        </w:tc>
        <w:tc>
          <w:tcPr>
            <w:tcW w:w="431" w:type="pct"/>
          </w:tcPr>
          <w:p w14:paraId="2910055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OM523006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66A89BC3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Chifec virus UA13_119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6D6C6F8A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73FFE9F4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USA: Arizona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3BBF3A57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Tadarida brasiliensis feces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322DE975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UA13_119</w:t>
            </w:r>
          </w:p>
        </w:tc>
      </w:tr>
      <w:tr w:rsidR="00405B48" w:rsidRPr="00E07E41" w14:paraId="4B108B9D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182B3EE1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Himalivirus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4E17F662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Himalivirus celestis</w:t>
            </w:r>
          </w:p>
        </w:tc>
        <w:tc>
          <w:tcPr>
            <w:tcW w:w="431" w:type="pct"/>
          </w:tcPr>
          <w:p w14:paraId="0853F3BC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MZ556184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17BA1684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Red panda feces-associated circular DNA virus 14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58FE87AA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37A76A1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China: Sichuan Province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2C9CB178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Ailurus fulgens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12511147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Rpf279cress02-12</w:t>
            </w:r>
          </w:p>
        </w:tc>
      </w:tr>
      <w:tr w:rsidR="00405B48" w:rsidRPr="00E07E41" w14:paraId="1D9328F6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54C8D010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Himalivirus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36E2E156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Himalivirus cordelis</w:t>
            </w:r>
          </w:p>
        </w:tc>
        <w:tc>
          <w:tcPr>
            <w:tcW w:w="431" w:type="pct"/>
          </w:tcPr>
          <w:p w14:paraId="38EB6CD2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MN928932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3ABA8031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CRESS virus sp. hbl169cre1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1FD4B1B8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3DB2921F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069C8489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Phoenicurus auroreus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3D952402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hbl169cre1</w:t>
            </w:r>
          </w:p>
        </w:tc>
      </w:tr>
      <w:tr w:rsidR="00405B48" w:rsidRPr="00E07E41" w14:paraId="58FE51C1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31971CBE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Himalivirus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0D36616B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Himalivirus chandais</w:t>
            </w:r>
          </w:p>
        </w:tc>
        <w:tc>
          <w:tcPr>
            <w:tcW w:w="431" w:type="pct"/>
          </w:tcPr>
          <w:p w14:paraId="7A4408C7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MH617692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1F11C25D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CRESS virus sp. ctbf75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075A3E3C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2C122C1C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5032FD5F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mouse tissue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4F2EFF2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ctbf75</w:t>
            </w:r>
          </w:p>
        </w:tc>
      </w:tr>
      <w:tr w:rsidR="00405B48" w:rsidRPr="00E07E41" w14:paraId="712269BB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2F933EDE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Himalivirus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3EDF97C0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Himalivirus halles</w:t>
            </w:r>
          </w:p>
        </w:tc>
        <w:tc>
          <w:tcPr>
            <w:tcW w:w="431" w:type="pct"/>
          </w:tcPr>
          <w:p w14:paraId="22CD7712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MH617488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3F5DAA9B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CRESS virus sp. ctbe77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0766D793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0F68DF06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45409AA2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mouse tissue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5A790E32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ctbe77</w:t>
            </w:r>
          </w:p>
        </w:tc>
      </w:tr>
      <w:tr w:rsidR="00405B48" w:rsidRPr="00E07E41" w14:paraId="26C9A05C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503F1568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Janusivirus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1F2514F8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Janusivirus ophels</w:t>
            </w:r>
          </w:p>
        </w:tc>
        <w:tc>
          <w:tcPr>
            <w:tcW w:w="431" w:type="pct"/>
          </w:tcPr>
          <w:p w14:paraId="6CA22DEE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MZ556154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24C8FA60" w14:textId="3AA46302" w:rsidR="00405B48" w:rsidRPr="00E07E41" w:rsidRDefault="00864A8A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</w:rPr>
              <w:t>g</w:t>
            </w: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 xml:space="preserve">iant </w:t>
            </w:r>
            <w:r w:rsidR="00405B48"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panda feces-associated circular DNA virus Gpf270cir01-12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4D39F28A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431A84C7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China: Sichuan Province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6B64AEAA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Ailuropoda melanoleuca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108DB0F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Gpf270cir01-12</w:t>
            </w:r>
          </w:p>
        </w:tc>
      </w:tr>
      <w:tr w:rsidR="00405B48" w:rsidRPr="00E07E41" w14:paraId="7D0B1E38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2019B39A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Janusivirus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150BEE0B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Janusivirus portis</w:t>
            </w:r>
          </w:p>
        </w:tc>
        <w:tc>
          <w:tcPr>
            <w:tcW w:w="431" w:type="pct"/>
          </w:tcPr>
          <w:p w14:paraId="05B7E056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MN954870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7A25E987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Caesalpinia pluviosa associated gemycircularvirus DF 226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1B7CD948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1FA84EBD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16E16940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Cenostigma pluviosum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608F85C1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DF 226</w:t>
            </w:r>
          </w:p>
        </w:tc>
      </w:tr>
      <w:tr w:rsidR="00405B48" w:rsidRPr="00E07E41" w14:paraId="3B035099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2E9333C5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Anthevirus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6035D5EB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Anthevirus cielois</w:t>
            </w:r>
          </w:p>
        </w:tc>
        <w:tc>
          <w:tcPr>
            <w:tcW w:w="431" w:type="pct"/>
          </w:tcPr>
          <w:p w14:paraId="0C5C91E9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OP549838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56563C95" w14:textId="4F77262F" w:rsidR="00405B48" w:rsidRPr="00E07E41" w:rsidRDefault="00864A8A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</w:rPr>
              <w:t>w</w:t>
            </w: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 xml:space="preserve">igfec </w:t>
            </w:r>
            <w:r w:rsidR="00405B48"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virus K19_558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455F0F06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2021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6AD02C6C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USA: Arizona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4F4523DE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Mareca americana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2A7DE693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K19_558</w:t>
            </w:r>
          </w:p>
        </w:tc>
      </w:tr>
      <w:tr w:rsidR="00405B48" w:rsidRPr="00E07E41" w14:paraId="5366C672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0937C418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Anthevirus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3B6A7D46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Anthevirus archis</w:t>
            </w:r>
          </w:p>
        </w:tc>
        <w:tc>
          <w:tcPr>
            <w:tcW w:w="431" w:type="pct"/>
          </w:tcPr>
          <w:p w14:paraId="7F54B4E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KM821752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6FABFC65" w14:textId="2900A67A" w:rsidR="00405B48" w:rsidRPr="00E07E41" w:rsidRDefault="00864A8A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</w:rPr>
              <w:t xml:space="preserve">Sewage-associated </w:t>
            </w:r>
            <w:r w:rsidR="00405B48"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circular DNA virus-17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33FE94D2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48A005F2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3E10DD98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sewage oxidation pond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2811F167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SaCV-17_NZ-BS4236-2012</w:t>
            </w:r>
          </w:p>
        </w:tc>
      </w:tr>
      <w:tr w:rsidR="00405B48" w:rsidRPr="00E07E41" w14:paraId="491EDD7F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28D7EEF0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Anthevirus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7EF639C3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Anthevirus kuiperis</w:t>
            </w:r>
          </w:p>
        </w:tc>
        <w:tc>
          <w:tcPr>
            <w:tcW w:w="431" w:type="pct"/>
          </w:tcPr>
          <w:p w14:paraId="4712E01B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MW202776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3A2C45CC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CRESS virus sp. ctr5b272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4F7E82B8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43699DFE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45DEE83F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1380A3F6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ctr5b272</w:t>
            </w:r>
          </w:p>
        </w:tc>
      </w:tr>
      <w:tr w:rsidR="00405B48" w:rsidRPr="00E07E41" w14:paraId="3437FE8A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402435C4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Anthevirus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482F77DE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Anthevirus beronis</w:t>
            </w:r>
          </w:p>
        </w:tc>
        <w:tc>
          <w:tcPr>
            <w:tcW w:w="431" w:type="pct"/>
          </w:tcPr>
          <w:p w14:paraId="60166D6B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MH545536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57707FAE" w14:textId="18FF6227" w:rsidR="00405B48" w:rsidRPr="00E07E41" w:rsidRDefault="00864A8A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Arial"/>
                <w:color w:val="000000"/>
                <w:sz w:val="12"/>
                <w:szCs w:val="12"/>
              </w:rPr>
              <w:t>g</w:t>
            </w: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 xml:space="preserve">iant </w:t>
            </w:r>
            <w:r w:rsidR="00405B48"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house spider associated circular virus 2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11DF1FF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37D8F8FA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Canada: Victoria, British Columbia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19D470E7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Eratigena atrica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05FC1ED8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BC_I1657E_H4</w:t>
            </w:r>
          </w:p>
        </w:tc>
      </w:tr>
      <w:tr w:rsidR="00405B48" w:rsidRPr="00E07E41" w14:paraId="41BF370C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632CC534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Anthevirus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47964A43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Anthevirus rigelis</w:t>
            </w:r>
          </w:p>
        </w:tc>
        <w:tc>
          <w:tcPr>
            <w:tcW w:w="431" w:type="pct"/>
          </w:tcPr>
          <w:p w14:paraId="6BABB52B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KP153475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355221BE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Lake Sarah-associated circular virus-36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2AE537E3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369DCC58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5EB50D61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Musculium novaezelandiae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62CF3208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LSaCV-36-LSCO-2013</w:t>
            </w:r>
          </w:p>
        </w:tc>
      </w:tr>
      <w:tr w:rsidR="00405B48" w:rsidRPr="00E07E41" w14:paraId="45C0B423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5FAF8E8A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Anthevirus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6CFC3366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Anthevirus eris</w:t>
            </w:r>
          </w:p>
        </w:tc>
        <w:tc>
          <w:tcPr>
            <w:tcW w:w="431" w:type="pct"/>
          </w:tcPr>
          <w:p w14:paraId="224CC625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KP153474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765A371B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Lake Sarah-associated circular virus-36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7E00F373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058891AB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63490F95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Potamopyrgus antipodarum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04E7A565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LSaCV-36-LSGA-2013</w:t>
            </w:r>
          </w:p>
        </w:tc>
      </w:tr>
      <w:tr w:rsidR="00405B48" w:rsidRPr="00E07E41" w14:paraId="20982BA0" w14:textId="77777777" w:rsidTr="00900079">
        <w:trPr>
          <w:trHeight w:val="144"/>
        </w:trPr>
        <w:tc>
          <w:tcPr>
            <w:tcW w:w="469" w:type="pct"/>
            <w:shd w:val="clear" w:color="auto" w:fill="auto"/>
            <w:noWrap/>
            <w:hideMark/>
          </w:tcPr>
          <w:p w14:paraId="0CCB6F25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Anthevirus</w:t>
            </w:r>
          </w:p>
        </w:tc>
        <w:tc>
          <w:tcPr>
            <w:tcW w:w="669" w:type="pct"/>
            <w:shd w:val="clear" w:color="auto" w:fill="auto"/>
            <w:noWrap/>
            <w:hideMark/>
          </w:tcPr>
          <w:p w14:paraId="73739C67" w14:textId="77777777" w:rsidR="00405B48" w:rsidRPr="00E07E41" w:rsidRDefault="00405B48" w:rsidP="009C33EF">
            <w:pPr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i/>
                <w:iCs/>
                <w:color w:val="000000"/>
                <w:sz w:val="12"/>
                <w:szCs w:val="12"/>
              </w:rPr>
              <w:t>Anthevirus perseuis</w:t>
            </w:r>
          </w:p>
        </w:tc>
        <w:tc>
          <w:tcPr>
            <w:tcW w:w="431" w:type="pct"/>
          </w:tcPr>
          <w:p w14:paraId="354423F0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/>
                <w:sz w:val="12"/>
                <w:szCs w:val="12"/>
              </w:rPr>
              <w:t>MH552505</w:t>
            </w:r>
          </w:p>
        </w:tc>
        <w:tc>
          <w:tcPr>
            <w:tcW w:w="925" w:type="pct"/>
            <w:shd w:val="clear" w:color="auto" w:fill="auto"/>
            <w:noWrap/>
            <w:hideMark/>
          </w:tcPr>
          <w:p w14:paraId="1223863B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CRESS virus sp. ctbf541</w:t>
            </w:r>
          </w:p>
        </w:tc>
        <w:tc>
          <w:tcPr>
            <w:tcW w:w="411" w:type="pct"/>
            <w:shd w:val="clear" w:color="auto" w:fill="auto"/>
            <w:noWrap/>
            <w:hideMark/>
          </w:tcPr>
          <w:p w14:paraId="77E14951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525" w:type="pct"/>
            <w:shd w:val="clear" w:color="auto" w:fill="auto"/>
            <w:noWrap/>
            <w:hideMark/>
          </w:tcPr>
          <w:p w14:paraId="18C697FF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004" w:type="pct"/>
            <w:shd w:val="clear" w:color="auto" w:fill="auto"/>
            <w:noWrap/>
            <w:hideMark/>
          </w:tcPr>
          <w:p w14:paraId="15C1D6F3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mouse tissue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485FDC6D" w14:textId="77777777" w:rsidR="00405B48" w:rsidRPr="00E07E41" w:rsidRDefault="00405B48" w:rsidP="009C33EF">
            <w:pPr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07E41">
              <w:rPr>
                <w:rFonts w:ascii="Arial Narrow" w:hAnsi="Arial Narrow" w:cs="Arial"/>
                <w:color w:val="000000"/>
                <w:sz w:val="12"/>
                <w:szCs w:val="12"/>
              </w:rPr>
              <w:t>ctbf541</w:t>
            </w:r>
          </w:p>
        </w:tc>
      </w:tr>
    </w:tbl>
    <w:p w14:paraId="160B211F" w14:textId="77777777" w:rsidR="00405B48" w:rsidRDefault="00405B48">
      <w:pPr>
        <w:rPr>
          <w:rFonts w:ascii="Arial" w:hAnsi="Arial" w:cs="Arial"/>
          <w:b/>
          <w:sz w:val="22"/>
          <w:szCs w:val="22"/>
        </w:rPr>
      </w:pPr>
    </w:p>
    <w:p w14:paraId="2B9CA2EF" w14:textId="77777777" w:rsidR="00405B48" w:rsidRDefault="00405B48">
      <w:pPr>
        <w:rPr>
          <w:rFonts w:ascii="Arial" w:hAnsi="Arial" w:cs="Arial"/>
          <w:b/>
          <w:sz w:val="22"/>
          <w:szCs w:val="22"/>
        </w:rPr>
      </w:pPr>
    </w:p>
    <w:p w14:paraId="47C9183B" w14:textId="1899C63D" w:rsidR="002D1C09" w:rsidRDefault="00673A94" w:rsidP="002D1C0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76797291" wp14:editId="2A4CF189">
            <wp:extent cx="5731510" cy="4615815"/>
            <wp:effectExtent l="0" t="0" r="2540" b="0"/>
            <wp:docPr id="365718076" name="Picture 1" descr="A diagram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718076" name="Picture 1" descr="A diagram of different colored line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1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3780A" w14:textId="77777777" w:rsidR="002D1C09" w:rsidRDefault="002D1C09" w:rsidP="002D1C09">
      <w:pPr>
        <w:rPr>
          <w:rFonts w:ascii="Arial" w:hAnsi="Arial" w:cs="Arial"/>
          <w:b/>
          <w:sz w:val="20"/>
          <w:szCs w:val="20"/>
        </w:rPr>
      </w:pPr>
    </w:p>
    <w:p w14:paraId="4140D995" w14:textId="741BB73D" w:rsidR="001410C4" w:rsidRDefault="002D1C09">
      <w:pPr>
        <w:rPr>
          <w:rFonts w:ascii="Arial" w:hAnsi="Arial" w:cs="Arial"/>
          <w:b/>
          <w:sz w:val="22"/>
          <w:szCs w:val="22"/>
        </w:rPr>
      </w:pPr>
      <w:r w:rsidRPr="005D1B63">
        <w:rPr>
          <w:rFonts w:ascii="Arial" w:hAnsi="Arial" w:cs="Arial"/>
          <w:b/>
          <w:sz w:val="20"/>
          <w:szCs w:val="20"/>
        </w:rPr>
        <w:t xml:space="preserve">Figure 1: </w:t>
      </w:r>
      <w:r w:rsidRPr="005D1B63">
        <w:rPr>
          <w:rFonts w:ascii="Arial" w:hAnsi="Arial" w:cs="Arial"/>
          <w:bCs/>
          <w:sz w:val="20"/>
          <w:szCs w:val="20"/>
        </w:rPr>
        <w:t xml:space="preserve">Maximum likelihood phylogenetic tree inferred from Rep proteins of members of the phylum 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>Cressdnaviricota</w:t>
      </w:r>
      <w:r w:rsidRPr="005D1B63">
        <w:rPr>
          <w:rFonts w:ascii="Arial" w:hAnsi="Arial" w:cs="Arial"/>
          <w:bCs/>
          <w:sz w:val="20"/>
          <w:szCs w:val="20"/>
        </w:rPr>
        <w:t>. Related sequence groups are collapsed into triangles, the side lengths of which are proportional to the distances between the closest and farthest leaf nodes. The alignment was trimmed with TrimAL [</w:t>
      </w:r>
      <w:r w:rsidR="001C014A">
        <w:rPr>
          <w:rFonts w:ascii="Arial" w:hAnsi="Arial" w:cs="Arial"/>
          <w:bCs/>
          <w:sz w:val="20"/>
          <w:szCs w:val="20"/>
        </w:rPr>
        <w:t>4</w:t>
      </w:r>
      <w:r w:rsidRPr="005D1B63">
        <w:rPr>
          <w:rFonts w:ascii="Arial" w:hAnsi="Arial" w:cs="Arial"/>
          <w:bCs/>
          <w:sz w:val="20"/>
          <w:szCs w:val="20"/>
        </w:rPr>
        <w:t>] with gap threshold of 0.2. The maximum likelihood phylogenetic tree was constructed using IQtree [</w:t>
      </w:r>
      <w:r w:rsidR="001C014A">
        <w:rPr>
          <w:rFonts w:ascii="Arial" w:hAnsi="Arial" w:cs="Arial"/>
          <w:bCs/>
          <w:sz w:val="20"/>
          <w:szCs w:val="20"/>
        </w:rPr>
        <w:t>5</w:t>
      </w:r>
      <w:r w:rsidRPr="005D1B63">
        <w:rPr>
          <w:rFonts w:ascii="Arial" w:hAnsi="Arial" w:cs="Arial"/>
          <w:bCs/>
          <w:sz w:val="20"/>
          <w:szCs w:val="20"/>
        </w:rPr>
        <w:t xml:space="preserve">] with automatic selection of the best-fit substitution model for a given alignment, which was Q.pfam+F+R10. Numbers at the nodes represent aLRT branch supports. The scale bar represents the number of substitutions per site. </w:t>
      </w:r>
    </w:p>
    <w:p w14:paraId="308D8F60" w14:textId="4D69024C" w:rsidR="001410C4" w:rsidRDefault="001410C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5089F01B" wp14:editId="39CC48EF">
            <wp:extent cx="3359383" cy="7649308"/>
            <wp:effectExtent l="0" t="0" r="6350" b="0"/>
            <wp:docPr id="1411236307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236307" name="Picture 1" descr="A screenshot of a computer scree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729" cy="7695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5830C" w14:textId="77777777" w:rsidR="00836D20" w:rsidRDefault="00836D20">
      <w:pPr>
        <w:rPr>
          <w:rFonts w:ascii="Arial" w:hAnsi="Arial" w:cs="Arial"/>
          <w:b/>
          <w:sz w:val="22"/>
          <w:szCs w:val="22"/>
        </w:rPr>
      </w:pPr>
    </w:p>
    <w:p w14:paraId="1D0A1802" w14:textId="65BCA291" w:rsidR="00A174CC" w:rsidRDefault="002D1C0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2: </w:t>
      </w:r>
      <w:r w:rsidR="001410C4" w:rsidRPr="00F75509">
        <w:rPr>
          <w:rFonts w:ascii="Arial" w:hAnsi="Arial" w:cs="Arial"/>
          <w:bCs/>
          <w:color w:val="000000" w:themeColor="text1"/>
          <w:sz w:val="20"/>
          <w:szCs w:val="20"/>
        </w:rPr>
        <w:t>Maximum likelihood phylogenetic tree of the Rep sequences of the members of the</w:t>
      </w:r>
      <w:r w:rsidR="001410C4" w:rsidRPr="00F7550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1410C4" w:rsidRPr="00F75509">
        <w:rPr>
          <w:rFonts w:ascii="Arial" w:hAnsi="Arial" w:cs="Arial"/>
          <w:bCs/>
          <w:color w:val="000000" w:themeColor="text1"/>
          <w:sz w:val="20"/>
          <w:szCs w:val="20"/>
        </w:rPr>
        <w:t xml:space="preserve">family </w:t>
      </w:r>
      <w:r w:rsidR="001410C4" w:rsidRPr="001410C4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Kanorauviridae</w:t>
      </w:r>
      <w:r w:rsidR="001410C4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1410C4" w:rsidRPr="00F75509">
        <w:rPr>
          <w:rFonts w:ascii="Arial" w:hAnsi="Arial" w:cs="Arial"/>
          <w:bCs/>
          <w:color w:val="000000" w:themeColor="text1"/>
          <w:sz w:val="20"/>
          <w:szCs w:val="20"/>
        </w:rPr>
        <w:t>inferred with PhyML 3.0 [</w:t>
      </w:r>
      <w:r w:rsidR="001C014A">
        <w:rPr>
          <w:rFonts w:ascii="Arial" w:hAnsi="Arial" w:cs="Arial"/>
          <w:bCs/>
          <w:color w:val="000000" w:themeColor="text1"/>
          <w:sz w:val="20"/>
          <w:szCs w:val="20"/>
        </w:rPr>
        <w:t>6</w:t>
      </w:r>
      <w:r w:rsidR="001410C4" w:rsidRPr="00F75509">
        <w:rPr>
          <w:rFonts w:ascii="Arial" w:hAnsi="Arial" w:cs="Arial"/>
          <w:bCs/>
          <w:color w:val="000000" w:themeColor="text1"/>
          <w:sz w:val="20"/>
          <w:szCs w:val="20"/>
        </w:rPr>
        <w:t xml:space="preserve">] with </w:t>
      </w:r>
      <w:r w:rsidR="001410C4" w:rsidRPr="001410C4">
        <w:rPr>
          <w:rFonts w:ascii="Arial" w:hAnsi="Arial" w:cs="Arial"/>
          <w:bCs/>
          <w:color w:val="000000" w:themeColor="text1"/>
          <w:sz w:val="20"/>
          <w:szCs w:val="20"/>
        </w:rPr>
        <w:t>rtREV+I+G+F</w:t>
      </w:r>
      <w:r w:rsidR="001410C4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1410C4" w:rsidRPr="00F75509">
        <w:rPr>
          <w:rFonts w:ascii="Arial" w:hAnsi="Arial" w:cs="Arial"/>
          <w:bCs/>
          <w:color w:val="000000" w:themeColor="text1"/>
          <w:sz w:val="20"/>
          <w:szCs w:val="20"/>
        </w:rPr>
        <w:t>model determined as the best substitution model using ProtTest 3 [</w:t>
      </w:r>
      <w:r w:rsidR="001C014A">
        <w:rPr>
          <w:rFonts w:ascii="Arial" w:hAnsi="Arial" w:cs="Arial"/>
          <w:bCs/>
          <w:color w:val="000000" w:themeColor="text1"/>
          <w:sz w:val="20"/>
          <w:szCs w:val="20"/>
        </w:rPr>
        <w:t>7</w:t>
      </w:r>
      <w:r w:rsidR="001410C4" w:rsidRPr="00F75509">
        <w:rPr>
          <w:rFonts w:ascii="Arial" w:hAnsi="Arial" w:cs="Arial"/>
          <w:bCs/>
          <w:color w:val="000000" w:themeColor="text1"/>
          <w:sz w:val="20"/>
          <w:szCs w:val="20"/>
        </w:rPr>
        <w:t xml:space="preserve">] and rooted with representative sequences of members of the family </w:t>
      </w:r>
      <w:r w:rsidR="001410C4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Nanya</w:t>
      </w:r>
      <w:r w:rsidR="001410C4" w:rsidRPr="00F75509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viridae</w:t>
      </w:r>
      <w:r w:rsidR="001410C4" w:rsidRPr="00F75509">
        <w:rPr>
          <w:rFonts w:ascii="Arial" w:hAnsi="Arial" w:cs="Arial"/>
          <w:bCs/>
          <w:color w:val="000000" w:themeColor="text1"/>
          <w:sz w:val="20"/>
          <w:szCs w:val="20"/>
        </w:rPr>
        <w:t xml:space="preserve">. The species belonging to the same genus are indicated with the same color. Numbers at the nodes represent aLRT branch supports. The cyan line shows a proposed demarcation of genera. The genome organization relative to the </w:t>
      </w:r>
      <w:r w:rsidR="001410C4" w:rsidRPr="00F75509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rep</w:t>
      </w:r>
      <w:r w:rsidR="001410C4" w:rsidRPr="00F75509">
        <w:rPr>
          <w:rFonts w:ascii="Arial" w:hAnsi="Arial" w:cs="Arial"/>
          <w:bCs/>
          <w:color w:val="000000" w:themeColor="text1"/>
          <w:sz w:val="20"/>
          <w:szCs w:val="20"/>
        </w:rPr>
        <w:t xml:space="preserve"> ORF is shown to the right of the phylogeny.</w:t>
      </w:r>
    </w:p>
    <w:p w14:paraId="5C973A83" w14:textId="77777777" w:rsidR="002D1C09" w:rsidRDefault="002D1C09">
      <w:pPr>
        <w:rPr>
          <w:rFonts w:ascii="Arial" w:hAnsi="Arial" w:cs="Arial"/>
          <w:b/>
          <w:sz w:val="22"/>
          <w:szCs w:val="22"/>
        </w:rPr>
      </w:pPr>
    </w:p>
    <w:p w14:paraId="68C2CF39" w14:textId="7BC692F3" w:rsidR="002D1C09" w:rsidRDefault="001410C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C007263" wp14:editId="108A96D8">
            <wp:extent cx="5731510" cy="4853940"/>
            <wp:effectExtent l="0" t="0" r="2540" b="3810"/>
            <wp:docPr id="1138185846" name="Picture 2" descr="A screen 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185846" name="Picture 2" descr="A screen shot of a computer scree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5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D218C" w14:textId="77777777" w:rsidR="00836D20" w:rsidRDefault="00836D20">
      <w:pPr>
        <w:rPr>
          <w:rFonts w:ascii="Arial" w:hAnsi="Arial" w:cs="Arial"/>
          <w:b/>
          <w:sz w:val="22"/>
          <w:szCs w:val="22"/>
        </w:rPr>
      </w:pPr>
    </w:p>
    <w:p w14:paraId="26A8A373" w14:textId="227F7BCD" w:rsidR="002D1C09" w:rsidRDefault="002D1C0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3: </w:t>
      </w:r>
      <w:r w:rsidR="001410C4" w:rsidRPr="005D1B63">
        <w:rPr>
          <w:rFonts w:ascii="Arial" w:hAnsi="Arial" w:cs="Arial"/>
          <w:bCs/>
          <w:sz w:val="20"/>
          <w:szCs w:val="20"/>
        </w:rPr>
        <w:t>A ‘two color’ pairwise identity matrix of members of the famil</w:t>
      </w:r>
      <w:r w:rsidR="001410C4">
        <w:rPr>
          <w:rFonts w:ascii="Arial" w:hAnsi="Arial" w:cs="Arial"/>
          <w:bCs/>
          <w:sz w:val="20"/>
          <w:szCs w:val="20"/>
        </w:rPr>
        <w:t>ies</w:t>
      </w:r>
      <w:r w:rsidR="001410C4" w:rsidRPr="001410C4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 Kanorauviridae</w:t>
      </w:r>
      <w:r w:rsidR="001410C4" w:rsidRPr="00372FB9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 </w:t>
      </w:r>
      <w:r w:rsidR="001410C4" w:rsidRPr="005D1B63">
        <w:rPr>
          <w:rFonts w:ascii="Arial" w:hAnsi="Arial" w:cs="Arial"/>
          <w:bCs/>
          <w:sz w:val="20"/>
          <w:szCs w:val="20"/>
        </w:rPr>
        <w:t xml:space="preserve">with 78% species threshold </w:t>
      </w:r>
      <w:r w:rsidR="001410C4" w:rsidRPr="005D1B63">
        <w:rPr>
          <w:rFonts w:ascii="Arial" w:hAnsi="Arial" w:cs="Arial"/>
          <w:bCs/>
          <w:i/>
          <w:iCs/>
          <w:sz w:val="20"/>
          <w:szCs w:val="20"/>
        </w:rPr>
        <w:t>s</w:t>
      </w:r>
      <w:r w:rsidR="001410C4" w:rsidRPr="005D1B63">
        <w:rPr>
          <w:rFonts w:ascii="Arial" w:hAnsi="Arial" w:cs="Arial"/>
          <w:bCs/>
          <w:sz w:val="20"/>
          <w:szCs w:val="20"/>
        </w:rPr>
        <w:t xml:space="preserve"> inferred using SDT v1.2</w:t>
      </w:r>
      <w:r w:rsidR="001410C4">
        <w:rPr>
          <w:rFonts w:ascii="Arial" w:hAnsi="Arial" w:cs="Arial"/>
          <w:bCs/>
          <w:sz w:val="20"/>
          <w:szCs w:val="20"/>
        </w:rPr>
        <w:t xml:space="preserve"> [</w:t>
      </w:r>
      <w:r w:rsidR="001C014A">
        <w:rPr>
          <w:rFonts w:ascii="Arial" w:hAnsi="Arial" w:cs="Arial"/>
          <w:bCs/>
          <w:sz w:val="20"/>
          <w:szCs w:val="20"/>
        </w:rPr>
        <w:t>8</w:t>
      </w:r>
      <w:r w:rsidR="001410C4">
        <w:rPr>
          <w:rFonts w:ascii="Arial" w:hAnsi="Arial" w:cs="Arial"/>
          <w:bCs/>
          <w:sz w:val="20"/>
          <w:szCs w:val="20"/>
        </w:rPr>
        <w:t>].</w:t>
      </w:r>
    </w:p>
    <w:p w14:paraId="759D2C3E" w14:textId="77777777" w:rsidR="002D1C09" w:rsidRDefault="002D1C09">
      <w:pPr>
        <w:rPr>
          <w:rFonts w:ascii="Arial" w:hAnsi="Arial" w:cs="Arial"/>
          <w:b/>
          <w:sz w:val="22"/>
          <w:szCs w:val="22"/>
        </w:rPr>
      </w:pPr>
    </w:p>
    <w:p w14:paraId="2CA2E75D" w14:textId="175DDA60" w:rsidR="00721389" w:rsidRDefault="0072138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068F6580" wp14:editId="5E4936E8">
            <wp:extent cx="5708150" cy="5019675"/>
            <wp:effectExtent l="0" t="0" r="6985" b="0"/>
            <wp:docPr id="2030769067" name="Picture 3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769067" name="Picture 3" descr="A screen shot of a compu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3455" cy="502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19242" w14:textId="77777777" w:rsidR="00721389" w:rsidRDefault="00721389">
      <w:pPr>
        <w:rPr>
          <w:rFonts w:ascii="Arial" w:hAnsi="Arial" w:cs="Arial"/>
          <w:b/>
          <w:sz w:val="22"/>
          <w:szCs w:val="22"/>
        </w:rPr>
      </w:pPr>
    </w:p>
    <w:p w14:paraId="6097AD03" w14:textId="1530CD1F" w:rsidR="00721389" w:rsidRDefault="002D1C09" w:rsidP="0072138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4: </w:t>
      </w:r>
      <w:r w:rsidR="00721389" w:rsidRPr="00F75509">
        <w:rPr>
          <w:rFonts w:ascii="Arial" w:hAnsi="Arial" w:cs="Arial"/>
          <w:bCs/>
          <w:color w:val="000000" w:themeColor="text1"/>
          <w:sz w:val="20"/>
          <w:szCs w:val="20"/>
        </w:rPr>
        <w:t>Maximum likelihood phylogenetic tree of the Rep sequences of the members of the</w:t>
      </w:r>
      <w:r w:rsidR="00721389" w:rsidRPr="00F7550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21389" w:rsidRPr="00F75509">
        <w:rPr>
          <w:rFonts w:ascii="Arial" w:hAnsi="Arial" w:cs="Arial"/>
          <w:bCs/>
          <w:color w:val="000000" w:themeColor="text1"/>
          <w:sz w:val="20"/>
          <w:szCs w:val="20"/>
        </w:rPr>
        <w:t xml:space="preserve">family </w:t>
      </w:r>
      <w:r w:rsidR="00F7483D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Mahapunaviridae </w:t>
      </w:r>
      <w:r w:rsidR="00721389" w:rsidRPr="00F75509">
        <w:rPr>
          <w:rFonts w:ascii="Arial" w:hAnsi="Arial" w:cs="Arial"/>
          <w:bCs/>
          <w:color w:val="000000" w:themeColor="text1"/>
          <w:sz w:val="20"/>
          <w:szCs w:val="20"/>
        </w:rPr>
        <w:t>inferred with PhyML 3.0 [</w:t>
      </w:r>
      <w:r w:rsidR="001C014A">
        <w:rPr>
          <w:rFonts w:ascii="Arial" w:hAnsi="Arial" w:cs="Arial"/>
          <w:bCs/>
          <w:color w:val="000000" w:themeColor="text1"/>
          <w:sz w:val="20"/>
          <w:szCs w:val="20"/>
        </w:rPr>
        <w:t>6</w:t>
      </w:r>
      <w:r w:rsidR="00721389" w:rsidRPr="00F75509">
        <w:rPr>
          <w:rFonts w:ascii="Arial" w:hAnsi="Arial" w:cs="Arial"/>
          <w:bCs/>
          <w:color w:val="000000" w:themeColor="text1"/>
          <w:sz w:val="20"/>
          <w:szCs w:val="20"/>
        </w:rPr>
        <w:t xml:space="preserve">] with </w:t>
      </w:r>
      <w:r w:rsidR="00721389" w:rsidRPr="001410C4">
        <w:rPr>
          <w:rFonts w:ascii="Arial" w:hAnsi="Arial" w:cs="Arial"/>
          <w:bCs/>
          <w:color w:val="000000" w:themeColor="text1"/>
          <w:sz w:val="20"/>
          <w:szCs w:val="20"/>
        </w:rPr>
        <w:t>rtREV+I+G+F</w:t>
      </w:r>
      <w:r w:rsidR="00721389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721389" w:rsidRPr="00F75509">
        <w:rPr>
          <w:rFonts w:ascii="Arial" w:hAnsi="Arial" w:cs="Arial"/>
          <w:bCs/>
          <w:color w:val="000000" w:themeColor="text1"/>
          <w:sz w:val="20"/>
          <w:szCs w:val="20"/>
        </w:rPr>
        <w:t>model determined as the best substitution model using ProtTest 3 [</w:t>
      </w:r>
      <w:r w:rsidR="001C014A">
        <w:rPr>
          <w:rFonts w:ascii="Arial" w:hAnsi="Arial" w:cs="Arial"/>
          <w:bCs/>
          <w:color w:val="000000" w:themeColor="text1"/>
          <w:sz w:val="20"/>
          <w:szCs w:val="20"/>
        </w:rPr>
        <w:t>7</w:t>
      </w:r>
      <w:r w:rsidR="00721389" w:rsidRPr="00F75509">
        <w:rPr>
          <w:rFonts w:ascii="Arial" w:hAnsi="Arial" w:cs="Arial"/>
          <w:bCs/>
          <w:color w:val="000000" w:themeColor="text1"/>
          <w:sz w:val="20"/>
          <w:szCs w:val="20"/>
        </w:rPr>
        <w:t xml:space="preserve">] and rooted with representative sequences of members of the family </w:t>
      </w:r>
      <w:r w:rsidR="00721389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Nanya</w:t>
      </w:r>
      <w:r w:rsidR="00721389" w:rsidRPr="00F75509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viridae</w:t>
      </w:r>
      <w:r w:rsidR="00721389" w:rsidRPr="00F75509">
        <w:rPr>
          <w:rFonts w:ascii="Arial" w:hAnsi="Arial" w:cs="Arial"/>
          <w:bCs/>
          <w:color w:val="000000" w:themeColor="text1"/>
          <w:sz w:val="20"/>
          <w:szCs w:val="20"/>
        </w:rPr>
        <w:t xml:space="preserve">. The species belonging to the same genus are indicated with the same color. Numbers at the nodes represent aLRT branch supports. The cyan line shows a proposed demarcation of genera. The genome organization relative to the </w:t>
      </w:r>
      <w:r w:rsidR="00721389" w:rsidRPr="00F75509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rep</w:t>
      </w:r>
      <w:r w:rsidR="00721389" w:rsidRPr="00F75509">
        <w:rPr>
          <w:rFonts w:ascii="Arial" w:hAnsi="Arial" w:cs="Arial"/>
          <w:bCs/>
          <w:color w:val="000000" w:themeColor="text1"/>
          <w:sz w:val="20"/>
          <w:szCs w:val="20"/>
        </w:rPr>
        <w:t xml:space="preserve"> ORF is shown to the right of the phylogeny.</w:t>
      </w:r>
    </w:p>
    <w:p w14:paraId="7538754D" w14:textId="35D5428D" w:rsidR="002D1C09" w:rsidRDefault="002D1C09">
      <w:pPr>
        <w:rPr>
          <w:rFonts w:ascii="Arial" w:hAnsi="Arial" w:cs="Arial"/>
          <w:b/>
          <w:sz w:val="22"/>
          <w:szCs w:val="22"/>
        </w:rPr>
      </w:pPr>
    </w:p>
    <w:p w14:paraId="2708D412" w14:textId="77777777" w:rsidR="002D1C09" w:rsidRDefault="002D1C09">
      <w:pPr>
        <w:rPr>
          <w:rFonts w:ascii="Arial" w:hAnsi="Arial" w:cs="Arial"/>
          <w:b/>
          <w:sz w:val="22"/>
          <w:szCs w:val="22"/>
        </w:rPr>
      </w:pPr>
    </w:p>
    <w:p w14:paraId="520CE1C4" w14:textId="6105FC94" w:rsidR="00721389" w:rsidRDefault="0072138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3DB7A763" wp14:editId="39ED43A7">
            <wp:extent cx="5731510" cy="4383405"/>
            <wp:effectExtent l="0" t="0" r="2540" b="0"/>
            <wp:docPr id="1387026834" name="Picture 4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026834" name="Picture 4" descr="A screen shot of a graph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0449A" w14:textId="77777777" w:rsidR="00721389" w:rsidRDefault="00721389">
      <w:pPr>
        <w:rPr>
          <w:rFonts w:ascii="Arial" w:hAnsi="Arial" w:cs="Arial"/>
          <w:b/>
          <w:sz w:val="22"/>
          <w:szCs w:val="22"/>
        </w:rPr>
      </w:pPr>
    </w:p>
    <w:p w14:paraId="123B6A99" w14:textId="61A5A132" w:rsidR="002D1C09" w:rsidRDefault="002D1C0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5: </w:t>
      </w:r>
      <w:r w:rsidR="00721389" w:rsidRPr="005D1B63">
        <w:rPr>
          <w:rFonts w:ascii="Arial" w:hAnsi="Arial" w:cs="Arial"/>
          <w:bCs/>
          <w:sz w:val="20"/>
          <w:szCs w:val="20"/>
        </w:rPr>
        <w:t>A ‘two color’ pairwise identity matrix of members of the famil</w:t>
      </w:r>
      <w:r w:rsidR="00721389">
        <w:rPr>
          <w:rFonts w:ascii="Arial" w:hAnsi="Arial" w:cs="Arial"/>
          <w:bCs/>
          <w:sz w:val="20"/>
          <w:szCs w:val="20"/>
        </w:rPr>
        <w:t>ies</w:t>
      </w:r>
      <w:r w:rsidR="00721389" w:rsidRPr="001410C4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 </w:t>
      </w:r>
      <w:r w:rsidR="00F7483D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Mahapunaviridae </w:t>
      </w:r>
      <w:r w:rsidR="00721389" w:rsidRPr="005D1B63">
        <w:rPr>
          <w:rFonts w:ascii="Arial" w:hAnsi="Arial" w:cs="Arial"/>
          <w:bCs/>
          <w:sz w:val="20"/>
          <w:szCs w:val="20"/>
        </w:rPr>
        <w:t xml:space="preserve">with 78% species threshold </w:t>
      </w:r>
      <w:r w:rsidR="00721389" w:rsidRPr="005D1B63">
        <w:rPr>
          <w:rFonts w:ascii="Arial" w:hAnsi="Arial" w:cs="Arial"/>
          <w:bCs/>
          <w:i/>
          <w:iCs/>
          <w:sz w:val="20"/>
          <w:szCs w:val="20"/>
        </w:rPr>
        <w:t>s</w:t>
      </w:r>
      <w:r w:rsidR="00721389" w:rsidRPr="005D1B63">
        <w:rPr>
          <w:rFonts w:ascii="Arial" w:hAnsi="Arial" w:cs="Arial"/>
          <w:bCs/>
          <w:sz w:val="20"/>
          <w:szCs w:val="20"/>
        </w:rPr>
        <w:t xml:space="preserve"> inferred using SDT v1.2</w:t>
      </w:r>
      <w:r w:rsidR="00721389">
        <w:rPr>
          <w:rFonts w:ascii="Arial" w:hAnsi="Arial" w:cs="Arial"/>
          <w:bCs/>
          <w:sz w:val="20"/>
          <w:szCs w:val="20"/>
        </w:rPr>
        <w:t xml:space="preserve"> [</w:t>
      </w:r>
      <w:r w:rsidR="001C014A">
        <w:rPr>
          <w:rFonts w:ascii="Arial" w:hAnsi="Arial" w:cs="Arial"/>
          <w:bCs/>
          <w:sz w:val="20"/>
          <w:szCs w:val="20"/>
        </w:rPr>
        <w:t>8</w:t>
      </w:r>
      <w:r w:rsidR="00721389">
        <w:rPr>
          <w:rFonts w:ascii="Arial" w:hAnsi="Arial" w:cs="Arial"/>
          <w:bCs/>
          <w:sz w:val="20"/>
          <w:szCs w:val="20"/>
        </w:rPr>
        <w:t>].</w:t>
      </w:r>
    </w:p>
    <w:p w14:paraId="2747B32F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5C35F908" w14:textId="77777777" w:rsidR="00836D20" w:rsidRDefault="00836D2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437A237" w14:textId="6F95ADB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0B135022" w14:textId="77777777" w:rsidR="00836D20" w:rsidRDefault="00836D20">
      <w:pPr>
        <w:spacing w:before="120" w:after="120"/>
        <w:rPr>
          <w:rFonts w:ascii="Arial" w:hAnsi="Arial" w:cs="Arial"/>
          <w:b/>
        </w:rPr>
      </w:pPr>
    </w:p>
    <w:p w14:paraId="56E7D9AD" w14:textId="77777777" w:rsidR="00E13238" w:rsidRDefault="00E13238" w:rsidP="00E13238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Krupovic M, Varsani A, 2022. Naryaviridae, Nenyaviridae, and Vilyaviridae: three new families of single-stranded DNA viruses in the phylum Cressdnaviricota. Arch. Virol. 167, 2907–2921.PMID: 36098801 DOI: 10.1007/s00705-022-05557-w</w:t>
      </w:r>
    </w:p>
    <w:p w14:paraId="17969A1E" w14:textId="77777777" w:rsidR="00E13238" w:rsidRPr="00E24500" w:rsidRDefault="00E13238" w:rsidP="00E13238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E24500">
        <w:rPr>
          <w:rFonts w:ascii="Arial" w:hAnsi="Arial" w:cs="Arial"/>
          <w:color w:val="000000" w:themeColor="text1"/>
          <w:sz w:val="20"/>
        </w:rPr>
        <w:t>Varsani A, Krupovic M (2017) Sequence-based taxonomic framework for the classification of uncultured single-stranded DNA viruses of the family Genomoviridae. Virus Evol 3:vew037. doi:10.1093/ve/vew037. PMID:28458911</w:t>
      </w:r>
    </w:p>
    <w:p w14:paraId="07A32354" w14:textId="77777777" w:rsidR="00E13238" w:rsidRDefault="00E13238" w:rsidP="00E13238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E24500">
        <w:rPr>
          <w:rFonts w:ascii="Arial" w:hAnsi="Arial" w:cs="Arial"/>
          <w:color w:val="000000" w:themeColor="text1"/>
          <w:sz w:val="20"/>
        </w:rPr>
        <w:t>Varsani A, Krupovic M (2018) Smacoviridae: a new family of animal-associated single-stranded DNA viruses. Arch Virol 163:2005-2015. doi:10.1007/s00705-018-3820-z. PMID:29572596</w:t>
      </w:r>
    </w:p>
    <w:p w14:paraId="188F0A5C" w14:textId="77777777" w:rsidR="00E13238" w:rsidRDefault="00E13238" w:rsidP="00E13238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Capella-Gutierrez S, Silla-Martinez JM, Gabaldon T (2009) trimAl: a tool for automated alignment trimming in large-scale phylogenetic analyses. Bioinformatics 25:1972-3. doi:10.1093/bioinformatics/btp348. PMID:19505945</w:t>
      </w:r>
    </w:p>
    <w:p w14:paraId="428D31C8" w14:textId="77777777" w:rsidR="00E13238" w:rsidRPr="004C2501" w:rsidRDefault="00E13238" w:rsidP="00E13238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Minh BQ, Schmidt HA, Chernomor O, Schrempf D, Woodhams MD, von Haeseler A, Lanfear R (2020) IQ-TREE 2: New Models and Efficient Methods for Phylogenetic Inference in the Genomic Era. Mol Biol Evol 37:1530-1534. doi:10.1093/molbev/msaa015. PMID:32011700</w:t>
      </w:r>
    </w:p>
    <w:p w14:paraId="3DBB8EA3" w14:textId="77777777" w:rsidR="00E13238" w:rsidRPr="00E13238" w:rsidRDefault="00E13238" w:rsidP="00E13238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 xml:space="preserve">Guindon S, Dufayard JF, Lefort V, Anisimova M, Hordijk W, Gascuel O (2010) New algorithms and methods to estimate maximum-likelihood phylogenies: assessing the performance of PhyML 3.0. Syst Biol 59:307-321. PMID: 20525638; doi: </w:t>
      </w:r>
      <w:r w:rsidRPr="00E13238">
        <w:rPr>
          <w:rFonts w:ascii="Arial" w:hAnsi="Arial" w:cs="Arial"/>
          <w:color w:val="000000" w:themeColor="text1"/>
          <w:sz w:val="20"/>
        </w:rPr>
        <w:t>10.1093/sysbio/syq010</w:t>
      </w:r>
    </w:p>
    <w:p w14:paraId="7F50946C" w14:textId="77777777" w:rsidR="00E13238" w:rsidRPr="00E13238" w:rsidRDefault="00E13238" w:rsidP="00E13238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E13238">
        <w:rPr>
          <w:rFonts w:ascii="Arial" w:hAnsi="Arial" w:cs="Arial"/>
          <w:color w:val="000000" w:themeColor="text1"/>
          <w:sz w:val="20"/>
        </w:rPr>
        <w:t xml:space="preserve">Darriba D, Taboada GL, Doallo R, Posada D. (2011).ProtTest 3: fast selection of best-fit models of protein evolution. Bioinformatics. 27(8):1164-5. doi: 10.1093/bioinformatics/btr088. Epub 2011 Feb 17. PMID: 21335321; PMCID: PMC5215816. </w:t>
      </w:r>
    </w:p>
    <w:p w14:paraId="33AEA625" w14:textId="6C8D2EFD" w:rsidR="005B1649" w:rsidRPr="00E13238" w:rsidRDefault="00E13238" w:rsidP="00E13238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E13238">
        <w:rPr>
          <w:rFonts w:ascii="Arial" w:hAnsi="Arial" w:cs="Arial"/>
          <w:color w:val="000000" w:themeColor="text1"/>
          <w:sz w:val="20"/>
        </w:rPr>
        <w:t>Muhire BM, Varsani A, Martin DP (2014) SDT: A Virus Classification Tool Based on Pairwise Sequence Alignment and Identity Calculation. Plos One 9:e108277. PMID: 25259891; PMCID: PMC4178126.</w:t>
      </w:r>
    </w:p>
    <w:p w14:paraId="0764C602" w14:textId="77777777" w:rsidR="005B1649" w:rsidRDefault="005B1649">
      <w:pPr>
        <w:spacing w:before="120" w:after="120"/>
        <w:rPr>
          <w:rFonts w:ascii="Arial" w:hAnsi="Arial" w:cs="Arial"/>
          <w:b/>
        </w:rPr>
      </w:pPr>
    </w:p>
    <w:sectPr w:rsidR="005B1649">
      <w:headerReference w:type="default" r:id="rId13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A0A65" w14:textId="77777777" w:rsidR="00E53FE0" w:rsidRDefault="00E53FE0">
      <w:r>
        <w:separator/>
      </w:r>
    </w:p>
  </w:endnote>
  <w:endnote w:type="continuationSeparator" w:id="0">
    <w:p w14:paraId="0516450E" w14:textId="77777777" w:rsidR="00E53FE0" w:rsidRDefault="00E53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3BDFE" w14:textId="77777777" w:rsidR="00E53FE0" w:rsidRDefault="00E53FE0">
      <w:r>
        <w:separator/>
      </w:r>
    </w:p>
  </w:footnote>
  <w:footnote w:type="continuationSeparator" w:id="0">
    <w:p w14:paraId="587FB56B" w14:textId="77777777" w:rsidR="00E53FE0" w:rsidRDefault="00E53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9C33EF" w:rsidRDefault="009C33EF">
    <w:pPr>
      <w:pStyle w:val="Header"/>
      <w:jc w:val="right"/>
    </w:pPr>
    <w:r>
      <w:t>April 2023</w:t>
    </w:r>
  </w:p>
  <w:p w14:paraId="798CCB4D" w14:textId="77777777" w:rsidR="009C33EF" w:rsidRDefault="009C33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E7732"/>
    <w:multiLevelType w:val="hybridMultilevel"/>
    <w:tmpl w:val="22D0E6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2075CF"/>
    <w:multiLevelType w:val="hybridMultilevel"/>
    <w:tmpl w:val="B0787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B4CD1"/>
    <w:multiLevelType w:val="hybridMultilevel"/>
    <w:tmpl w:val="691E1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52A70"/>
    <w:multiLevelType w:val="hybridMultilevel"/>
    <w:tmpl w:val="87740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75CB4335"/>
    <w:multiLevelType w:val="hybridMultilevel"/>
    <w:tmpl w:val="9EDCCC46"/>
    <w:lvl w:ilvl="0" w:tplc="2210066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70246">
    <w:abstractNumId w:val="1"/>
  </w:num>
  <w:num w:numId="2" w16cid:durableId="596445360">
    <w:abstractNumId w:val="5"/>
  </w:num>
  <w:num w:numId="3" w16cid:durableId="424496897">
    <w:abstractNumId w:val="6"/>
  </w:num>
  <w:num w:numId="4" w16cid:durableId="1088497287">
    <w:abstractNumId w:val="3"/>
  </w:num>
  <w:num w:numId="5" w16cid:durableId="1519126007">
    <w:abstractNumId w:val="4"/>
  </w:num>
  <w:num w:numId="6" w16cid:durableId="531965872">
    <w:abstractNumId w:val="2"/>
  </w:num>
  <w:num w:numId="7" w16cid:durableId="1740056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A146A"/>
    <w:rsid w:val="000F51F4"/>
    <w:rsid w:val="000F7067"/>
    <w:rsid w:val="0013113D"/>
    <w:rsid w:val="001410C4"/>
    <w:rsid w:val="00161D65"/>
    <w:rsid w:val="001C014A"/>
    <w:rsid w:val="002D1C09"/>
    <w:rsid w:val="002D60AE"/>
    <w:rsid w:val="00316764"/>
    <w:rsid w:val="00346B8C"/>
    <w:rsid w:val="0037243A"/>
    <w:rsid w:val="00401885"/>
    <w:rsid w:val="00405B48"/>
    <w:rsid w:val="0043110C"/>
    <w:rsid w:val="00437970"/>
    <w:rsid w:val="004851FC"/>
    <w:rsid w:val="004F3196"/>
    <w:rsid w:val="00543F86"/>
    <w:rsid w:val="00596FE7"/>
    <w:rsid w:val="005A54C3"/>
    <w:rsid w:val="005B1649"/>
    <w:rsid w:val="005C45BB"/>
    <w:rsid w:val="005E2221"/>
    <w:rsid w:val="00647596"/>
    <w:rsid w:val="00654088"/>
    <w:rsid w:val="00673A94"/>
    <w:rsid w:val="00721389"/>
    <w:rsid w:val="00734DAE"/>
    <w:rsid w:val="007E6010"/>
    <w:rsid w:val="00816FA5"/>
    <w:rsid w:val="0082249F"/>
    <w:rsid w:val="00836D20"/>
    <w:rsid w:val="00864A8A"/>
    <w:rsid w:val="008815EE"/>
    <w:rsid w:val="00900079"/>
    <w:rsid w:val="009511D7"/>
    <w:rsid w:val="00975A89"/>
    <w:rsid w:val="009A047A"/>
    <w:rsid w:val="009C33EF"/>
    <w:rsid w:val="00A1093B"/>
    <w:rsid w:val="00A174CC"/>
    <w:rsid w:val="00A2357C"/>
    <w:rsid w:val="00AD759B"/>
    <w:rsid w:val="00B35CC8"/>
    <w:rsid w:val="00B47589"/>
    <w:rsid w:val="00D7187D"/>
    <w:rsid w:val="00DA4348"/>
    <w:rsid w:val="00DC552A"/>
    <w:rsid w:val="00DC5942"/>
    <w:rsid w:val="00E034BE"/>
    <w:rsid w:val="00E13238"/>
    <w:rsid w:val="00E53FE0"/>
    <w:rsid w:val="00E85525"/>
    <w:rsid w:val="00EB4FA8"/>
    <w:rsid w:val="00F7483D"/>
    <w:rsid w:val="00F94EBD"/>
    <w:rsid w:val="00FE21E7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405B48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405B48"/>
    <w:pPr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20"/>
      <w:szCs w:val="20"/>
    </w:rPr>
  </w:style>
  <w:style w:type="paragraph" w:customStyle="1" w:styleId="xl66">
    <w:name w:val="xl66"/>
    <w:basedOn w:val="Normal"/>
    <w:rsid w:val="00405B48"/>
    <w:pPr>
      <w:spacing w:before="100" w:beforeAutospacing="1" w:after="100" w:afterAutospacing="1"/>
    </w:pPr>
    <w:rPr>
      <w:rFonts w:ascii="Roboto" w:hAnsi="Roboto"/>
      <w:color w:val="4D5156"/>
    </w:rPr>
  </w:style>
  <w:style w:type="paragraph" w:styleId="ListParagraph">
    <w:name w:val="List Paragraph"/>
    <w:basedOn w:val="Normal"/>
    <w:uiPriority w:val="34"/>
    <w:qFormat/>
    <w:rsid w:val="00E13238"/>
    <w:pPr>
      <w:ind w:left="720"/>
      <w:contextualSpacing/>
    </w:pPr>
  </w:style>
  <w:style w:type="paragraph" w:styleId="Revision">
    <w:name w:val="Revision"/>
    <w:hidden/>
    <w:uiPriority w:val="99"/>
    <w:semiHidden/>
    <w:rsid w:val="009511D7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5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4727</Words>
  <Characters>26950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Arvind Varsani</cp:lastModifiedBy>
  <cp:revision>7</cp:revision>
  <dcterms:created xsi:type="dcterms:W3CDTF">2023-08-01T18:41:00Z</dcterms:created>
  <dcterms:modified xsi:type="dcterms:W3CDTF">2023-10-21T22:34:00Z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